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50E71151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642659">
        <w:rPr>
          <w:sz w:val="32"/>
          <w:szCs w:val="32"/>
        </w:rPr>
        <w:t>5</w:t>
      </w:r>
      <w:r w:rsidRPr="00D6094F">
        <w:rPr>
          <w:sz w:val="32"/>
          <w:szCs w:val="32"/>
        </w:rPr>
        <w:t>.</w:t>
      </w:r>
      <w:r w:rsidR="00642659">
        <w:rPr>
          <w:sz w:val="32"/>
          <w:szCs w:val="32"/>
        </w:rPr>
        <w:t xml:space="preserve"> </w:t>
      </w:r>
      <w:r w:rsidR="00836022">
        <w:rPr>
          <w:sz w:val="32"/>
          <w:szCs w:val="32"/>
        </w:rPr>
        <w:t>április 29-</w:t>
      </w:r>
      <w:r w:rsidR="005478C4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6BDC0F69" w14:textId="5EC2AA95" w:rsidR="0037512C" w:rsidRPr="00930BFE" w:rsidRDefault="0093150A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7D89BF98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E2608" w:rsidRPr="00BE2608">
        <w:rPr>
          <w:bCs/>
        </w:rPr>
        <w:t>Jelentés a határozatok végrehajtásáról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6D5CA0EF" w:rsidR="001B0C28" w:rsidRPr="001B0C28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67C7DA6" w14:textId="5607939F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642659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836022">
        <w:rPr>
          <w:b/>
          <w:sz w:val="28"/>
        </w:rPr>
        <w:t>április 29-én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0C7D5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BE2608" w:rsidRPr="00602176">
        <w:rPr>
          <w:b/>
          <w:sz w:val="28"/>
        </w:rPr>
        <w:t>lejárt határidejű határozatok végrehajtásáról</w:t>
      </w:r>
    </w:p>
    <w:p w14:paraId="10ED18F5" w14:textId="49464F4C" w:rsidR="0037512C" w:rsidRDefault="0037512C" w:rsidP="0037512C">
      <w:pPr>
        <w:jc w:val="center"/>
        <w:rPr>
          <w:b/>
        </w:rPr>
      </w:pP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8E6A71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79AA250D" w14:textId="1803CDF0" w:rsidR="00836022" w:rsidRPr="00E53413" w:rsidRDefault="00766911" w:rsidP="00836022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bookmarkStart w:id="0" w:name="_Hlk143072052"/>
      <w:bookmarkStart w:id="1" w:name="_Hlk191895379"/>
      <w:r>
        <w:t xml:space="preserve">Gádoros Nagyközségi Önkormányzat Képviselő-testülete a </w:t>
      </w:r>
      <w:bookmarkEnd w:id="0"/>
      <w:r w:rsidRPr="003A2F2B">
        <w:rPr>
          <w:b/>
          <w:bCs/>
        </w:rPr>
        <w:t>202</w:t>
      </w:r>
      <w:r w:rsidR="000C381B">
        <w:rPr>
          <w:b/>
          <w:bCs/>
        </w:rPr>
        <w:t>5</w:t>
      </w:r>
      <w:r>
        <w:rPr>
          <w:b/>
          <w:bCs/>
        </w:rPr>
        <w:t xml:space="preserve"> </w:t>
      </w:r>
      <w:r w:rsidR="00836022">
        <w:rPr>
          <w:b/>
          <w:bCs/>
        </w:rPr>
        <w:t>március 18-i</w:t>
      </w:r>
      <w:r>
        <w:t xml:space="preserve"> </w:t>
      </w:r>
      <w:r w:rsidR="00836022">
        <w:t>rendes ülésen</w:t>
      </w:r>
      <w:r>
        <w:rPr>
          <w:b/>
        </w:rPr>
        <w:t xml:space="preserve"> a</w:t>
      </w:r>
      <w:r w:rsidR="00770C98">
        <w:rPr>
          <w:b/>
        </w:rPr>
        <w:t xml:space="preserve"> </w:t>
      </w:r>
      <w:r w:rsidR="00836022">
        <w:rPr>
          <w:b/>
        </w:rPr>
        <w:t>40</w:t>
      </w:r>
      <w:r w:rsidR="008B6F79">
        <w:rPr>
          <w:b/>
        </w:rPr>
        <w:t>/</w:t>
      </w:r>
      <w:r w:rsidRPr="00EF58D2">
        <w:rPr>
          <w:rFonts w:cs="Calibri"/>
          <w:b/>
          <w:bCs/>
          <w:szCs w:val="22"/>
        </w:rPr>
        <w:t>202</w:t>
      </w:r>
      <w:r w:rsidR="000C381B">
        <w:rPr>
          <w:rFonts w:cs="Calibri"/>
          <w:b/>
          <w:bCs/>
          <w:szCs w:val="22"/>
        </w:rPr>
        <w:t>5</w:t>
      </w:r>
      <w:r w:rsidRPr="00EF58D2">
        <w:rPr>
          <w:rFonts w:cs="Calibri"/>
          <w:b/>
          <w:bCs/>
          <w:szCs w:val="22"/>
        </w:rPr>
        <w:t>. (</w:t>
      </w:r>
      <w:r w:rsidR="000C381B">
        <w:rPr>
          <w:rFonts w:cs="Calibri"/>
          <w:b/>
          <w:bCs/>
          <w:szCs w:val="22"/>
        </w:rPr>
        <w:t>I</w:t>
      </w:r>
      <w:r w:rsidR="00770C98">
        <w:rPr>
          <w:rFonts w:cs="Calibri"/>
          <w:b/>
          <w:bCs/>
          <w:szCs w:val="22"/>
        </w:rPr>
        <w:t>I</w:t>
      </w:r>
      <w:r w:rsidR="00836022">
        <w:rPr>
          <w:rFonts w:cs="Calibri"/>
          <w:b/>
          <w:bCs/>
          <w:szCs w:val="22"/>
        </w:rPr>
        <w:t>I</w:t>
      </w:r>
      <w:r w:rsidR="00770C98">
        <w:rPr>
          <w:rFonts w:cs="Calibri"/>
          <w:b/>
          <w:bCs/>
          <w:szCs w:val="22"/>
        </w:rPr>
        <w:t xml:space="preserve">. </w:t>
      </w:r>
      <w:r w:rsidR="00836022">
        <w:rPr>
          <w:rFonts w:cs="Calibri"/>
          <w:b/>
          <w:bCs/>
          <w:szCs w:val="22"/>
        </w:rPr>
        <w:t>18</w:t>
      </w:r>
      <w:r w:rsidRPr="00EF58D2">
        <w:rPr>
          <w:rFonts w:cs="Calibri"/>
          <w:b/>
          <w:bCs/>
          <w:szCs w:val="22"/>
        </w:rPr>
        <w:t>.) KT határozat</w:t>
      </w:r>
      <w:r>
        <w:rPr>
          <w:rFonts w:cs="Calibri"/>
          <w:b/>
          <w:bCs/>
          <w:szCs w:val="22"/>
        </w:rPr>
        <w:t xml:space="preserve">tal </w:t>
      </w:r>
      <w:r w:rsidR="008B6F79">
        <w:rPr>
          <w:rFonts w:cs="Calibri"/>
          <w:b/>
          <w:bCs/>
          <w:szCs w:val="22"/>
        </w:rPr>
        <w:t>a</w:t>
      </w:r>
      <w:r w:rsidR="00770C98" w:rsidRPr="00F71AF1">
        <w:rPr>
          <w:rFonts w:cs="Calibri"/>
          <w:szCs w:val="22"/>
        </w:rPr>
        <w:t xml:space="preserve"> </w:t>
      </w:r>
      <w:bookmarkEnd w:id="1"/>
      <w:r w:rsidR="00836022" w:rsidRPr="00E53413">
        <w:rPr>
          <w:rFonts w:cs="Calibri"/>
        </w:rPr>
        <w:t>Képviselő-testület a lejárt határidejű határozatok végrehajtásáról szóló tájékoztatót elfogad</w:t>
      </w:r>
      <w:r w:rsidR="002C72B2">
        <w:rPr>
          <w:rFonts w:cs="Calibri"/>
        </w:rPr>
        <w:t>t</w:t>
      </w:r>
      <w:r w:rsidR="00836022" w:rsidRPr="00E53413">
        <w:rPr>
          <w:rFonts w:cs="Calibri"/>
        </w:rPr>
        <w:t xml:space="preserve">a. </w:t>
      </w:r>
    </w:p>
    <w:p w14:paraId="0F5C4BBA" w14:textId="77777777" w:rsidR="00836022" w:rsidRPr="00E53413" w:rsidRDefault="00836022" w:rsidP="00836022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</w:p>
    <w:p w14:paraId="37FBE880" w14:textId="456A4EB6" w:rsidR="00836022" w:rsidRPr="00E53413" w:rsidRDefault="00836022" w:rsidP="00836022">
      <w:pPr>
        <w:contextualSpacing/>
        <w:rPr>
          <w:rFonts w:cs="Calibri"/>
        </w:rPr>
      </w:pPr>
      <w:r w:rsidRPr="00836022">
        <w:rPr>
          <w:rFonts w:cs="Calibri"/>
          <w:bCs/>
          <w:sz w:val="22"/>
          <w:szCs w:val="22"/>
        </w:rPr>
        <w:t>41/2025. (III. 18.)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cs="Calibri"/>
        </w:rPr>
        <w:t>Képviselő-testület dönt</w:t>
      </w:r>
      <w:r>
        <w:rPr>
          <w:rFonts w:cs="Calibri"/>
        </w:rPr>
        <w:t>ött</w:t>
      </w:r>
      <w:r w:rsidRPr="00E53413">
        <w:rPr>
          <w:rFonts w:cs="Calibri"/>
        </w:rPr>
        <w:t xml:space="preserve"> arról, hogy a 2024. évi gyámügyi és gyermekjóléti feladatok ellátásáról, valamint a helyi Család-és Gyermekjóléti Központ/Szolgálat tevékenységéről szóló beszámolót elfogadja.</w:t>
      </w:r>
    </w:p>
    <w:p w14:paraId="561354AF" w14:textId="77777777" w:rsidR="00836022" w:rsidRPr="00E53413" w:rsidRDefault="00836022" w:rsidP="00836022">
      <w:pPr>
        <w:rPr>
          <w:rFonts w:cs="Calibri"/>
        </w:rPr>
      </w:pPr>
    </w:p>
    <w:p w14:paraId="3EA4A3C7" w14:textId="77777777" w:rsidR="00836022" w:rsidRPr="00E53413" w:rsidRDefault="00836022" w:rsidP="00836022">
      <w:pPr>
        <w:rPr>
          <w:rFonts w:cs="Calibri"/>
        </w:rPr>
      </w:pPr>
      <w:r w:rsidRPr="00E53413">
        <w:rPr>
          <w:rFonts w:cs="Calibri"/>
          <w:b/>
        </w:rPr>
        <w:t>Végrehajtásért felelős:</w:t>
      </w:r>
      <w:r w:rsidRPr="00E53413">
        <w:rPr>
          <w:rFonts w:cs="Calibri"/>
        </w:rPr>
        <w:tab/>
        <w:t>Dr. Szilágyi Tibor polgármester</w:t>
      </w:r>
    </w:p>
    <w:p w14:paraId="4D2BD9D7" w14:textId="77777777" w:rsidR="00836022" w:rsidRPr="00E53413" w:rsidRDefault="00836022" w:rsidP="00836022">
      <w:pPr>
        <w:ind w:left="2832" w:hanging="2832"/>
        <w:rPr>
          <w:rFonts w:cs="Calibri"/>
        </w:rPr>
      </w:pPr>
      <w:r w:rsidRPr="00E53413">
        <w:rPr>
          <w:rFonts w:cs="Calibri"/>
          <w:b/>
          <w:bCs/>
        </w:rPr>
        <w:t>Erről értesül:</w:t>
      </w:r>
      <w:r w:rsidRPr="00E53413">
        <w:rPr>
          <w:rFonts w:cs="Calibri"/>
        </w:rPr>
        <w:tab/>
      </w:r>
      <w:bookmarkStart w:id="2" w:name="_Hlk194477942"/>
      <w:r w:rsidRPr="00E53413">
        <w:rPr>
          <w:rFonts w:cs="Calibri"/>
        </w:rPr>
        <w:t xml:space="preserve">Orosházi Kistérség Egyesített Gyermekjóléti Központja és Családsegítő Szolgálata </w:t>
      </w:r>
    </w:p>
    <w:p w14:paraId="2650F110" w14:textId="77777777" w:rsidR="00836022" w:rsidRPr="00E53413" w:rsidRDefault="00836022" w:rsidP="00836022">
      <w:pPr>
        <w:ind w:left="2832" w:hanging="2832"/>
        <w:rPr>
          <w:rFonts w:cs="Calibri"/>
        </w:rPr>
      </w:pPr>
      <w:r w:rsidRPr="00E53413">
        <w:rPr>
          <w:rFonts w:cs="Calibri"/>
          <w:b/>
          <w:bCs/>
        </w:rPr>
        <w:tab/>
      </w:r>
      <w:r w:rsidRPr="00E53413">
        <w:rPr>
          <w:rFonts w:cs="Calibri"/>
        </w:rPr>
        <w:t>Békés Vármegyei Kormányhivatal Gyám- és Igazságügyi Főosztálya</w:t>
      </w:r>
    </w:p>
    <w:bookmarkEnd w:id="2"/>
    <w:p w14:paraId="0A3CB221" w14:textId="77777777" w:rsidR="00836022" w:rsidRPr="00E53413" w:rsidRDefault="00836022" w:rsidP="00836022">
      <w:pPr>
        <w:ind w:left="2832" w:hanging="2832"/>
        <w:rPr>
          <w:rFonts w:cs="Calibri"/>
        </w:rPr>
      </w:pPr>
      <w:r w:rsidRPr="00E53413">
        <w:rPr>
          <w:rFonts w:cs="Calibri"/>
        </w:rPr>
        <w:tab/>
        <w:t>Vida Melinda igazgatási ügyintéző</w:t>
      </w:r>
    </w:p>
    <w:p w14:paraId="558A621F" w14:textId="77777777" w:rsidR="00836022" w:rsidRDefault="00836022" w:rsidP="00836022">
      <w:pPr>
        <w:rPr>
          <w:rFonts w:cs="Calibri"/>
        </w:rPr>
      </w:pPr>
      <w:r w:rsidRPr="00E53413">
        <w:rPr>
          <w:rFonts w:cs="Calibri"/>
          <w:b/>
        </w:rPr>
        <w:t>Határidő:</w:t>
      </w:r>
      <w:r w:rsidRPr="00E53413">
        <w:rPr>
          <w:rFonts w:cs="Calibri"/>
          <w:b/>
        </w:rPr>
        <w:tab/>
      </w:r>
      <w:r w:rsidRPr="00E53413">
        <w:rPr>
          <w:rFonts w:cs="Calibri"/>
        </w:rPr>
        <w:tab/>
      </w:r>
      <w:r w:rsidRPr="00E53413">
        <w:rPr>
          <w:rFonts w:cs="Calibri"/>
        </w:rPr>
        <w:tab/>
        <w:t>értelem szerint</w:t>
      </w:r>
    </w:p>
    <w:p w14:paraId="72AEBB1B" w14:textId="6298ACB8" w:rsidR="002C72B2" w:rsidRPr="002C72B2" w:rsidRDefault="002C72B2" w:rsidP="000F35DE">
      <w:pPr>
        <w:pStyle w:val="Listaszerbekezds"/>
        <w:numPr>
          <w:ilvl w:val="0"/>
          <w:numId w:val="39"/>
        </w:numPr>
        <w:rPr>
          <w:rFonts w:cs="Calibri"/>
          <w:b/>
          <w:i/>
          <w:iCs/>
          <w:szCs w:val="22"/>
        </w:rPr>
      </w:pPr>
      <w:r w:rsidRPr="002C72B2">
        <w:rPr>
          <w:rFonts w:cs="Calibri"/>
          <w:b/>
          <w:i/>
          <w:iCs/>
          <w:szCs w:val="22"/>
        </w:rPr>
        <w:t>A határozat megküldésre került az Orosházi Kistérség Egyesített Gyermekjóléti Központja és Családsegítő Szolgálatához</w:t>
      </w:r>
      <w:r w:rsidR="004F6F3F">
        <w:rPr>
          <w:rFonts w:cs="Calibri"/>
          <w:b/>
          <w:i/>
          <w:iCs/>
          <w:szCs w:val="22"/>
        </w:rPr>
        <w:t xml:space="preserve"> és a Polgármesteri Hivatal ügyintézőjének. Az előterjesztéseket a</w:t>
      </w:r>
      <w:r w:rsidRPr="002C72B2">
        <w:rPr>
          <w:rFonts w:cs="Calibri"/>
          <w:b/>
          <w:i/>
          <w:iCs/>
          <w:szCs w:val="22"/>
        </w:rPr>
        <w:t xml:space="preserve"> Békés Vármegyei Kormányhivatal Gyám- és Igazságügyi Főosztály</w:t>
      </w:r>
      <w:r w:rsidR="004F6F3F">
        <w:rPr>
          <w:rFonts w:cs="Calibri"/>
          <w:b/>
          <w:i/>
          <w:iCs/>
          <w:szCs w:val="22"/>
        </w:rPr>
        <w:t>a megkapta.</w:t>
      </w:r>
    </w:p>
    <w:p w14:paraId="38E319B3" w14:textId="09316FE1" w:rsidR="00836022" w:rsidRPr="002C72B2" w:rsidRDefault="00836022" w:rsidP="002C72B2">
      <w:pPr>
        <w:pStyle w:val="Listaszerbekezds"/>
        <w:rPr>
          <w:rFonts w:cs="Calibri"/>
        </w:rPr>
      </w:pPr>
    </w:p>
    <w:p w14:paraId="61098ACE" w14:textId="21062ED2" w:rsidR="00836022" w:rsidRPr="00E53413" w:rsidRDefault="00836022" w:rsidP="00836022">
      <w:pPr>
        <w:contextualSpacing/>
        <w:rPr>
          <w:rFonts w:cs="Calibri"/>
        </w:rPr>
      </w:pPr>
      <w:r w:rsidRPr="00836022">
        <w:rPr>
          <w:rFonts w:cs="Calibri"/>
          <w:bCs/>
          <w:sz w:val="22"/>
          <w:szCs w:val="22"/>
        </w:rPr>
        <w:t>42/2025. (III. 18.) KT határozat</w:t>
      </w:r>
      <w:r>
        <w:rPr>
          <w:rFonts w:cs="Calibri"/>
          <w:bCs/>
          <w:sz w:val="22"/>
          <w:szCs w:val="22"/>
        </w:rPr>
        <w:t>tal a</w:t>
      </w:r>
      <w:r w:rsidRPr="00E53413">
        <w:rPr>
          <w:rFonts w:cs="Calibri"/>
        </w:rPr>
        <w:t xml:space="preserve"> Képviselő-testület, mint Gádorosi Manóliget Óvoda és Mini Bölcsőde fenntartója kinyilvánítja, hogy a nevelési-oktatási intézmények működéséről és a köznevelési intézmények névhasználatáról szóló 20/2012. (VIII. 31.) EMMI rendelet 20. § (1) bekezdés g) pontja szerint a köznevelési intézmény fenntartója közzéteszi azt a működési körzetet, ahol az ott élő gyermekek felvételét, átvételét az óvoda nem tagadhatja meg. A nemzeti köznevelésről szóló 2011. évi CXC. törvény 49. § (3) bekezdése arról is rendelkezik, hogy a gyermeket elsősorban abban az óvodában kell felvenni, amelynek körzetében lakik, illetőleg, ahol a szülője dolgozik. A gyermek óvodai felvételéről, átvételéről az óvoda vezetője dönt. A Gádorosi Manóliget Óvoda és Mini Bölcsőde működési körzete: Gádoros Nagyközség közigazgatási területe.</w:t>
      </w:r>
    </w:p>
    <w:p w14:paraId="461EDDBF" w14:textId="77777777" w:rsidR="00836022" w:rsidRPr="00E53413" w:rsidRDefault="00836022" w:rsidP="00836022">
      <w:pPr>
        <w:rPr>
          <w:rFonts w:cs="Calibri"/>
        </w:rPr>
      </w:pPr>
    </w:p>
    <w:p w14:paraId="292DCB38" w14:textId="77777777" w:rsidR="00836022" w:rsidRPr="00E53413" w:rsidRDefault="00836022" w:rsidP="00836022">
      <w:pPr>
        <w:rPr>
          <w:rFonts w:cs="Calibri"/>
        </w:rPr>
      </w:pPr>
      <w:r w:rsidRPr="00E53413">
        <w:rPr>
          <w:rFonts w:cs="Calibri"/>
          <w:b/>
          <w:bCs/>
        </w:rPr>
        <w:t>Végrehajtásért felelős</w:t>
      </w:r>
      <w:r w:rsidRPr="00E53413">
        <w:rPr>
          <w:rFonts w:cs="Calibri"/>
        </w:rPr>
        <w:t>:</w:t>
      </w:r>
      <w:r w:rsidRPr="00E53413">
        <w:rPr>
          <w:rFonts w:cs="Calibri"/>
        </w:rPr>
        <w:tab/>
        <w:t>Dr. Szilágyi Tibor polgármester</w:t>
      </w:r>
    </w:p>
    <w:p w14:paraId="5CD9ED39" w14:textId="77777777" w:rsidR="00836022" w:rsidRPr="00E53413" w:rsidRDefault="00836022" w:rsidP="00836022">
      <w:pPr>
        <w:rPr>
          <w:rFonts w:cs="Calibri"/>
        </w:rPr>
      </w:pPr>
      <w:r w:rsidRPr="00E53413">
        <w:rPr>
          <w:rFonts w:cs="Calibri"/>
          <w:b/>
          <w:bCs/>
        </w:rPr>
        <w:t>Erről értesül:</w:t>
      </w:r>
      <w:r w:rsidRPr="00E53413">
        <w:rPr>
          <w:rFonts w:cs="Calibri"/>
        </w:rPr>
        <w:tab/>
      </w:r>
      <w:r w:rsidRPr="00E53413">
        <w:rPr>
          <w:rFonts w:cs="Calibri"/>
        </w:rPr>
        <w:tab/>
      </w:r>
      <w:r w:rsidRPr="00E53413">
        <w:rPr>
          <w:rFonts w:cs="Calibri"/>
        </w:rPr>
        <w:tab/>
        <w:t>Prozlik Márta intézményvezető</w:t>
      </w:r>
    </w:p>
    <w:p w14:paraId="2F6E814B" w14:textId="77777777" w:rsidR="00836022" w:rsidRPr="00E53413" w:rsidRDefault="00836022" w:rsidP="00836022">
      <w:pPr>
        <w:rPr>
          <w:rFonts w:cs="Calibri"/>
        </w:rPr>
      </w:pPr>
      <w:r w:rsidRPr="00E53413">
        <w:rPr>
          <w:rFonts w:cs="Calibri"/>
        </w:rPr>
        <w:tab/>
      </w:r>
      <w:r w:rsidRPr="00E53413">
        <w:rPr>
          <w:rFonts w:cs="Calibri"/>
        </w:rPr>
        <w:tab/>
      </w:r>
      <w:r w:rsidRPr="00E53413">
        <w:rPr>
          <w:rFonts w:cs="Calibri"/>
        </w:rPr>
        <w:tab/>
      </w:r>
      <w:r w:rsidRPr="00E53413">
        <w:rPr>
          <w:rFonts w:cs="Calibri"/>
        </w:rPr>
        <w:tab/>
        <w:t>Köznevelési Információs Rendszer (rövidítve: KIR)</w:t>
      </w:r>
    </w:p>
    <w:p w14:paraId="3D62EF11" w14:textId="77777777" w:rsidR="00836022" w:rsidRPr="00E53413" w:rsidRDefault="00836022" w:rsidP="00836022">
      <w:pPr>
        <w:rPr>
          <w:rFonts w:cs="Calibri"/>
        </w:rPr>
      </w:pPr>
      <w:r w:rsidRPr="00E53413">
        <w:rPr>
          <w:rFonts w:cs="Calibri"/>
          <w:b/>
          <w:bCs/>
        </w:rPr>
        <w:t>Határidő:</w:t>
      </w:r>
      <w:r w:rsidRPr="00E53413">
        <w:rPr>
          <w:rFonts w:cs="Calibri"/>
        </w:rPr>
        <w:tab/>
      </w:r>
      <w:r w:rsidRPr="00E53413">
        <w:rPr>
          <w:rFonts w:cs="Calibri"/>
        </w:rPr>
        <w:tab/>
      </w:r>
      <w:r w:rsidRPr="00E53413">
        <w:rPr>
          <w:rFonts w:cs="Calibri"/>
        </w:rPr>
        <w:tab/>
        <w:t>értelemszerűen</w:t>
      </w:r>
    </w:p>
    <w:p w14:paraId="177A2A55" w14:textId="7CC72BAD" w:rsidR="00836022" w:rsidRPr="008B114B" w:rsidRDefault="003B5417" w:rsidP="003B5417">
      <w:pPr>
        <w:pStyle w:val="Listaszerbekezds"/>
        <w:numPr>
          <w:ilvl w:val="0"/>
          <w:numId w:val="39"/>
        </w:numPr>
        <w:rPr>
          <w:rFonts w:cs="Calibri"/>
          <w:b/>
          <w:bCs/>
          <w:i/>
          <w:iCs/>
          <w:szCs w:val="22"/>
        </w:rPr>
      </w:pPr>
      <w:r w:rsidRPr="008B114B">
        <w:rPr>
          <w:rFonts w:cs="Calibri"/>
          <w:b/>
          <w:bCs/>
          <w:i/>
          <w:iCs/>
          <w:szCs w:val="22"/>
        </w:rPr>
        <w:t xml:space="preserve">A határozat megküldésre került a Gádorosi Manóliget Óvoda és Mini Bölcsőde </w:t>
      </w:r>
      <w:proofErr w:type="spellStart"/>
      <w:r w:rsidRPr="008B114B">
        <w:rPr>
          <w:rFonts w:cs="Calibri"/>
          <w:b/>
          <w:bCs/>
          <w:i/>
          <w:iCs/>
          <w:szCs w:val="22"/>
        </w:rPr>
        <w:t>igazgtójának</w:t>
      </w:r>
      <w:proofErr w:type="spellEnd"/>
      <w:r w:rsidR="004F6F3F">
        <w:rPr>
          <w:rFonts w:cs="Calibri"/>
          <w:b/>
          <w:bCs/>
          <w:i/>
          <w:iCs/>
          <w:szCs w:val="22"/>
        </w:rPr>
        <w:t>, valamint a</w:t>
      </w:r>
      <w:r w:rsidRPr="008B114B">
        <w:rPr>
          <w:rFonts w:cs="Calibri"/>
          <w:b/>
          <w:bCs/>
          <w:i/>
          <w:iCs/>
          <w:szCs w:val="22"/>
        </w:rPr>
        <w:t xml:space="preserve"> KIR </w:t>
      </w:r>
      <w:r w:rsidR="008B114B" w:rsidRPr="008B114B">
        <w:rPr>
          <w:rFonts w:cs="Calibri"/>
          <w:b/>
          <w:bCs/>
          <w:i/>
          <w:iCs/>
          <w:szCs w:val="22"/>
        </w:rPr>
        <w:t>rendszerbe feltöltésre került.</w:t>
      </w:r>
    </w:p>
    <w:p w14:paraId="44B6B979" w14:textId="77777777" w:rsidR="00836022" w:rsidRPr="00E53413" w:rsidRDefault="00836022" w:rsidP="00836022">
      <w:pPr>
        <w:rPr>
          <w:rFonts w:cs="Calibri"/>
          <w:szCs w:val="22"/>
        </w:rPr>
      </w:pPr>
    </w:p>
    <w:p w14:paraId="676892A3" w14:textId="4FF5CFFF" w:rsidR="00836022" w:rsidRPr="00E53413" w:rsidRDefault="00836022" w:rsidP="00836022">
      <w:pPr>
        <w:contextualSpacing/>
        <w:rPr>
          <w:rFonts w:cs="Calibri"/>
          <w:szCs w:val="22"/>
        </w:rPr>
      </w:pPr>
      <w:r w:rsidRPr="00836022">
        <w:rPr>
          <w:rFonts w:cs="Calibri"/>
          <w:bCs/>
          <w:sz w:val="22"/>
          <w:szCs w:val="22"/>
        </w:rPr>
        <w:t>43/2025. (III. 18.)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cs="Calibri"/>
        </w:rPr>
        <w:t>Képviselő-testület szándéknyilatkozatot bocsát</w:t>
      </w:r>
      <w:r>
        <w:rPr>
          <w:rFonts w:cs="Calibri"/>
        </w:rPr>
        <w:t>ott</w:t>
      </w:r>
      <w:r w:rsidRPr="00E53413">
        <w:rPr>
          <w:rFonts w:cs="Calibri"/>
        </w:rPr>
        <w:t xml:space="preserve"> ki arról, hogy a Versenyképes Járások Programban részt kíván venni konzorciumi együttműködésben. </w:t>
      </w:r>
      <w:bookmarkStart w:id="3" w:name="_Hlk193464835"/>
      <w:r w:rsidRPr="00E53413">
        <w:rPr>
          <w:rFonts w:cs="Calibri"/>
        </w:rPr>
        <w:t xml:space="preserve">A </w:t>
      </w:r>
      <w:r w:rsidRPr="00E53413">
        <w:rPr>
          <w:rFonts w:cs="Calibri"/>
          <w:szCs w:val="22"/>
        </w:rPr>
        <w:t xml:space="preserve">Térségi alapinfrastruktúra és elérhetőség fejlesztése, Településüzemeltetés, Térségi közszolgáltatások fejlesztése kategóriákban. </w:t>
      </w:r>
    </w:p>
    <w:p w14:paraId="31CE741F" w14:textId="77777777" w:rsidR="00836022" w:rsidRPr="00E53413" w:rsidRDefault="00836022" w:rsidP="00836022">
      <w:pPr>
        <w:rPr>
          <w:rFonts w:cs="Calibri"/>
          <w:szCs w:val="22"/>
        </w:rPr>
      </w:pPr>
    </w:p>
    <w:p w14:paraId="58499B3B" w14:textId="45D57A5C" w:rsidR="00836022" w:rsidRPr="00E53413" w:rsidRDefault="00836022" w:rsidP="00836022">
      <w:pPr>
        <w:rPr>
          <w:rFonts w:cs="Calibri"/>
          <w:szCs w:val="22"/>
        </w:rPr>
      </w:pPr>
      <w:r w:rsidRPr="00E53413">
        <w:rPr>
          <w:rFonts w:cs="Calibri"/>
          <w:szCs w:val="22"/>
        </w:rPr>
        <w:t>Felhatalmaz</w:t>
      </w:r>
      <w:r>
        <w:rPr>
          <w:rFonts w:cs="Calibri"/>
          <w:szCs w:val="22"/>
        </w:rPr>
        <w:t>t</w:t>
      </w:r>
      <w:r w:rsidRPr="00E53413">
        <w:rPr>
          <w:rFonts w:cs="Calibri"/>
          <w:szCs w:val="22"/>
        </w:rPr>
        <w:t>a a Polgármestert a társulási szándéknyilatkozat aláírására.</w:t>
      </w:r>
    </w:p>
    <w:bookmarkEnd w:id="3"/>
    <w:p w14:paraId="1AD51BB3" w14:textId="77777777" w:rsidR="00836022" w:rsidRPr="00E53413" w:rsidRDefault="00836022" w:rsidP="00836022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</w:p>
    <w:p w14:paraId="7C945FC4" w14:textId="77777777" w:rsidR="00836022" w:rsidRPr="00E53413" w:rsidRDefault="00836022" w:rsidP="00836022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00E53413">
        <w:rPr>
          <w:rFonts w:cs="Calibri"/>
          <w:b/>
          <w:bCs/>
        </w:rPr>
        <w:t>Felelős</w:t>
      </w:r>
      <w:r w:rsidRPr="00E53413">
        <w:rPr>
          <w:rFonts w:cs="Calibri"/>
        </w:rPr>
        <w:t xml:space="preserve">: </w:t>
      </w:r>
      <w:r w:rsidRPr="00E53413">
        <w:rPr>
          <w:rFonts w:cs="Calibri"/>
        </w:rPr>
        <w:tab/>
      </w:r>
      <w:r w:rsidRPr="00E53413">
        <w:rPr>
          <w:rFonts w:cs="Calibri"/>
        </w:rPr>
        <w:tab/>
        <w:t>Dr. Szilágyi Tibor polgármester</w:t>
      </w:r>
    </w:p>
    <w:p w14:paraId="632AD5D1" w14:textId="77777777" w:rsidR="00836022" w:rsidRPr="00E53413" w:rsidRDefault="00836022" w:rsidP="00836022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00E53413">
        <w:rPr>
          <w:rFonts w:cs="Calibri"/>
          <w:b/>
          <w:bCs/>
        </w:rPr>
        <w:t>Erről értesül</w:t>
      </w:r>
      <w:r w:rsidRPr="00E53413">
        <w:rPr>
          <w:rFonts w:cs="Calibri"/>
        </w:rPr>
        <w:t xml:space="preserve">: </w:t>
      </w:r>
      <w:r w:rsidRPr="00E53413">
        <w:rPr>
          <w:rFonts w:cs="Calibri"/>
        </w:rPr>
        <w:tab/>
        <w:t>Libor Zsolt Istvánné pénzügyi csoportvezető</w:t>
      </w:r>
    </w:p>
    <w:p w14:paraId="7D599740" w14:textId="77777777" w:rsidR="00836022" w:rsidRDefault="00836022" w:rsidP="00836022">
      <w:pPr>
        <w:rPr>
          <w:rFonts w:cs="Calibri"/>
        </w:rPr>
      </w:pPr>
      <w:r w:rsidRPr="00E53413">
        <w:rPr>
          <w:rFonts w:cs="Calibri"/>
          <w:b/>
          <w:bCs/>
        </w:rPr>
        <w:t>Határidő</w:t>
      </w:r>
      <w:r w:rsidRPr="00E53413">
        <w:rPr>
          <w:rFonts w:cs="Calibri"/>
        </w:rPr>
        <w:t xml:space="preserve">: </w:t>
      </w:r>
      <w:r w:rsidRPr="00E53413">
        <w:rPr>
          <w:rFonts w:cs="Calibri"/>
        </w:rPr>
        <w:tab/>
      </w:r>
      <w:r w:rsidRPr="00E53413">
        <w:rPr>
          <w:rFonts w:cs="Calibri"/>
        </w:rPr>
        <w:tab/>
        <w:t>értelem szerint</w:t>
      </w:r>
    </w:p>
    <w:p w14:paraId="710C7AC4" w14:textId="5947C251" w:rsidR="00836022" w:rsidRDefault="00326A71" w:rsidP="00326A71">
      <w:pPr>
        <w:pStyle w:val="Listaszerbekezds"/>
        <w:numPr>
          <w:ilvl w:val="0"/>
          <w:numId w:val="39"/>
        </w:numPr>
        <w:rPr>
          <w:rFonts w:cs="Calibri"/>
          <w:b/>
          <w:bCs/>
          <w:i/>
          <w:iCs/>
          <w:szCs w:val="22"/>
        </w:rPr>
      </w:pPr>
      <w:r>
        <w:rPr>
          <w:rFonts w:cs="Calibri"/>
          <w:b/>
          <w:bCs/>
          <w:i/>
          <w:iCs/>
        </w:rPr>
        <w:t>Megbeszélés alapján a</w:t>
      </w:r>
      <w:r w:rsidRPr="00326A71">
        <w:rPr>
          <w:rFonts w:cs="Calibri"/>
          <w:b/>
          <w:bCs/>
          <w:i/>
          <w:iCs/>
        </w:rPr>
        <w:t xml:space="preserve"> </w:t>
      </w:r>
      <w:r w:rsidR="00E400D2">
        <w:rPr>
          <w:rFonts w:cs="Calibri"/>
          <w:b/>
          <w:bCs/>
          <w:i/>
          <w:iCs/>
          <w:szCs w:val="22"/>
        </w:rPr>
        <w:t>Telepüzemeltetés</w:t>
      </w:r>
      <w:r w:rsidRPr="00326A71">
        <w:rPr>
          <w:rFonts w:cs="Calibri"/>
          <w:b/>
          <w:bCs/>
          <w:i/>
          <w:iCs/>
          <w:szCs w:val="22"/>
        </w:rPr>
        <w:t xml:space="preserve"> fő kategórián belül a közvilágítás fejlesztése pályázatában vesznek részt. Gádoros település </w:t>
      </w:r>
      <w:r w:rsidR="00144C50">
        <w:rPr>
          <w:rFonts w:cs="Calibri"/>
          <w:b/>
          <w:bCs/>
          <w:i/>
          <w:iCs/>
          <w:szCs w:val="22"/>
        </w:rPr>
        <w:t xml:space="preserve">bruttó </w:t>
      </w:r>
      <w:r w:rsidRPr="00326A71">
        <w:rPr>
          <w:rFonts w:cs="Calibri"/>
          <w:b/>
          <w:bCs/>
          <w:i/>
          <w:iCs/>
          <w:szCs w:val="22"/>
        </w:rPr>
        <w:t>30 millió Ft-ot fog kapni erre a felújításra.</w:t>
      </w:r>
    </w:p>
    <w:p w14:paraId="443B3A99" w14:textId="77777777" w:rsidR="00326A71" w:rsidRPr="00326A71" w:rsidRDefault="00326A71" w:rsidP="00326A71">
      <w:pPr>
        <w:pStyle w:val="Listaszerbekezds"/>
        <w:rPr>
          <w:rFonts w:cs="Calibri"/>
          <w:b/>
          <w:bCs/>
          <w:i/>
          <w:iCs/>
          <w:szCs w:val="22"/>
        </w:rPr>
      </w:pPr>
    </w:p>
    <w:p w14:paraId="55189206" w14:textId="0C820ED0" w:rsidR="00836022" w:rsidRPr="00E53413" w:rsidRDefault="00836022" w:rsidP="00836022">
      <w:pPr>
        <w:contextualSpacing/>
        <w:rPr>
          <w:rFonts w:eastAsia="Times New Roman"/>
          <w:lang w:eastAsia="zh-CN"/>
        </w:rPr>
      </w:pPr>
      <w:r w:rsidRPr="00836022">
        <w:rPr>
          <w:rFonts w:cs="Calibri"/>
          <w:bCs/>
          <w:sz w:val="22"/>
          <w:szCs w:val="22"/>
        </w:rPr>
        <w:t>44/2025. (III. 18.)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eastAsia="Times New Roman"/>
          <w:lang w:eastAsia="zh-CN"/>
        </w:rPr>
        <w:t>Képviselő-testület a közbeszerzésekről szóló 2015. évi CXLIII. törvény 42. §-a alapján előírt kötelezettségének eleget téve jóváhagy</w:t>
      </w:r>
      <w:r w:rsidR="00FF4A8E">
        <w:rPr>
          <w:rFonts w:eastAsia="Times New Roman"/>
          <w:lang w:eastAsia="zh-CN"/>
        </w:rPr>
        <w:t>t</w:t>
      </w:r>
      <w:r w:rsidRPr="00E53413">
        <w:rPr>
          <w:rFonts w:eastAsia="Times New Roman"/>
          <w:lang w:eastAsia="zh-CN"/>
        </w:rPr>
        <w:t xml:space="preserve">a Gádoros Nagyközség Önkormányzatának 2025. évi közbeszerzési tervét </w:t>
      </w:r>
      <w:r w:rsidRPr="00E53413">
        <w:rPr>
          <w:lang w:eastAsia="zh-CN"/>
        </w:rPr>
        <w:t>a mellékelt tartalom szerint.</w:t>
      </w:r>
    </w:p>
    <w:p w14:paraId="5DAC1BF3" w14:textId="1D201694" w:rsidR="00836022" w:rsidRPr="00E53413" w:rsidRDefault="00836022" w:rsidP="00836022">
      <w:pPr>
        <w:suppressAutoHyphens/>
        <w:spacing w:line="252" w:lineRule="auto"/>
        <w:textAlignment w:val="center"/>
        <w:rPr>
          <w:rFonts w:eastAsia="Times New Roman"/>
          <w:lang w:eastAsia="zh-CN"/>
        </w:rPr>
      </w:pPr>
      <w:r w:rsidRPr="00E53413">
        <w:rPr>
          <w:rFonts w:eastAsia="Times New Roman"/>
          <w:lang w:eastAsia="zh-CN"/>
        </w:rPr>
        <w:t>Felkér</w:t>
      </w:r>
      <w:r w:rsidR="00F8372C">
        <w:rPr>
          <w:rFonts w:eastAsia="Times New Roman"/>
          <w:lang w:eastAsia="zh-CN"/>
        </w:rPr>
        <w:t xml:space="preserve">te </w:t>
      </w:r>
      <w:r w:rsidRPr="00E53413">
        <w:rPr>
          <w:rFonts w:eastAsia="Times New Roman"/>
          <w:lang w:eastAsia="zh-CN"/>
        </w:rPr>
        <w:t>a jegyzőt, hogy gondoskodjon a 2025. évi közbeszerzési terv közzétételéről.</w:t>
      </w:r>
    </w:p>
    <w:p w14:paraId="2EB923E7" w14:textId="77777777" w:rsidR="00836022" w:rsidRPr="00E53413" w:rsidRDefault="00836022" w:rsidP="00836022">
      <w:pPr>
        <w:suppressAutoHyphens/>
        <w:spacing w:line="252" w:lineRule="auto"/>
        <w:textAlignment w:val="center"/>
        <w:rPr>
          <w:rFonts w:eastAsia="Times New Roman"/>
          <w:lang w:eastAsia="zh-CN"/>
        </w:rPr>
      </w:pPr>
    </w:p>
    <w:p w14:paraId="0FA31A9B" w14:textId="77777777" w:rsidR="00836022" w:rsidRPr="00E53413" w:rsidRDefault="00836022" w:rsidP="00836022">
      <w:pPr>
        <w:suppressAutoHyphens/>
        <w:spacing w:line="259" w:lineRule="auto"/>
        <w:jc w:val="left"/>
        <w:textAlignment w:val="center"/>
        <w:rPr>
          <w:lang w:eastAsia="zh-CN"/>
        </w:rPr>
      </w:pPr>
      <w:r w:rsidRPr="00E53413">
        <w:rPr>
          <w:b/>
          <w:lang w:eastAsia="zh-CN"/>
        </w:rPr>
        <w:t>Végrehajtásért felelős</w:t>
      </w:r>
      <w:r w:rsidRPr="00E53413">
        <w:rPr>
          <w:lang w:eastAsia="zh-CN"/>
        </w:rPr>
        <w:t xml:space="preserve">: </w:t>
      </w:r>
      <w:r w:rsidRPr="00E53413">
        <w:rPr>
          <w:lang w:eastAsia="zh-CN"/>
        </w:rPr>
        <w:tab/>
        <w:t>Dr. Szilágyi Tibor polgármester</w:t>
      </w:r>
    </w:p>
    <w:p w14:paraId="7F405CEF" w14:textId="77777777" w:rsidR="00836022" w:rsidRPr="00E53413" w:rsidRDefault="00836022" w:rsidP="00836022">
      <w:pPr>
        <w:suppressAutoHyphens/>
        <w:spacing w:line="259" w:lineRule="auto"/>
        <w:jc w:val="left"/>
        <w:textAlignment w:val="center"/>
        <w:rPr>
          <w:lang w:eastAsia="zh-CN"/>
        </w:rPr>
      </w:pPr>
      <w:r w:rsidRPr="00E53413">
        <w:rPr>
          <w:lang w:eastAsia="zh-CN"/>
        </w:rPr>
        <w:tab/>
      </w:r>
      <w:r w:rsidRPr="00E53413">
        <w:rPr>
          <w:lang w:eastAsia="zh-CN"/>
        </w:rPr>
        <w:tab/>
      </w:r>
      <w:r w:rsidRPr="00E53413">
        <w:rPr>
          <w:lang w:eastAsia="zh-CN"/>
        </w:rPr>
        <w:tab/>
      </w:r>
      <w:r w:rsidRPr="00E53413">
        <w:rPr>
          <w:lang w:eastAsia="zh-CN"/>
        </w:rPr>
        <w:tab/>
        <w:t>Kőszegi Erzsébet Mária jegyző</w:t>
      </w:r>
    </w:p>
    <w:p w14:paraId="633A389B" w14:textId="77777777" w:rsidR="00836022" w:rsidRPr="00E53413" w:rsidRDefault="00836022" w:rsidP="00836022">
      <w:pPr>
        <w:rPr>
          <w:rFonts w:cs="Calibri"/>
          <w:b/>
          <w:szCs w:val="22"/>
        </w:rPr>
      </w:pPr>
      <w:r w:rsidRPr="00E53413">
        <w:rPr>
          <w:b/>
          <w:lang w:eastAsia="zh-CN"/>
        </w:rPr>
        <w:t>Határidő</w:t>
      </w:r>
      <w:r w:rsidRPr="00E53413">
        <w:rPr>
          <w:lang w:eastAsia="zh-CN"/>
        </w:rPr>
        <w:t xml:space="preserve">: </w:t>
      </w:r>
      <w:r w:rsidRPr="00E53413">
        <w:rPr>
          <w:lang w:eastAsia="zh-CN"/>
        </w:rPr>
        <w:tab/>
      </w:r>
      <w:r w:rsidRPr="00E53413">
        <w:rPr>
          <w:lang w:eastAsia="zh-CN"/>
        </w:rPr>
        <w:tab/>
      </w:r>
      <w:r w:rsidRPr="00E53413">
        <w:rPr>
          <w:lang w:eastAsia="zh-CN"/>
        </w:rPr>
        <w:tab/>
        <w:t>értelemszerűen</w:t>
      </w:r>
      <w:r w:rsidRPr="00E53413">
        <w:rPr>
          <w:rFonts w:cs="Calibri"/>
          <w:b/>
          <w:szCs w:val="22"/>
        </w:rPr>
        <w:t xml:space="preserve"> </w:t>
      </w:r>
    </w:p>
    <w:p w14:paraId="4B9A6ED8" w14:textId="2A1F82E7" w:rsidR="00836022" w:rsidRPr="00D828DB" w:rsidRDefault="00D828DB" w:rsidP="00D828DB">
      <w:pPr>
        <w:pStyle w:val="Listaszerbekezds"/>
        <w:numPr>
          <w:ilvl w:val="0"/>
          <w:numId w:val="39"/>
        </w:numPr>
        <w:rPr>
          <w:rFonts w:cs="Calibri"/>
          <w:b/>
          <w:i/>
          <w:iCs/>
          <w:szCs w:val="22"/>
        </w:rPr>
      </w:pPr>
      <w:r w:rsidRPr="00D828DB">
        <w:rPr>
          <w:rFonts w:cs="Calibri"/>
          <w:b/>
          <w:i/>
          <w:iCs/>
          <w:szCs w:val="22"/>
        </w:rPr>
        <w:t>A közbeszerzési terv közzététele megtörtént.</w:t>
      </w:r>
    </w:p>
    <w:p w14:paraId="589B8A3D" w14:textId="77777777" w:rsidR="00D828DB" w:rsidRPr="00D828DB" w:rsidRDefault="00D828DB" w:rsidP="00D828DB">
      <w:pPr>
        <w:rPr>
          <w:rFonts w:cs="Calibri"/>
          <w:b/>
          <w:szCs w:val="22"/>
        </w:rPr>
      </w:pPr>
    </w:p>
    <w:p w14:paraId="56BC4FB7" w14:textId="7CCAC5FE" w:rsidR="00836022" w:rsidRPr="00E53413" w:rsidRDefault="00836022" w:rsidP="00F8372C">
      <w:pPr>
        <w:contextualSpacing/>
        <w:rPr>
          <w:rFonts w:eastAsia="Andale Sans UI" w:cs="Tahoma"/>
          <w:lang w:val="en-US" w:bidi="en-US"/>
        </w:rPr>
      </w:pPr>
      <w:r w:rsidRPr="00F8372C">
        <w:rPr>
          <w:rFonts w:cs="Calibri"/>
          <w:bCs/>
          <w:sz w:val="22"/>
          <w:szCs w:val="22"/>
        </w:rPr>
        <w:t>45/2025. (III. 18.) KT határozat</w:t>
      </w:r>
      <w:r w:rsidR="00F8372C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eastAsia="Andale Sans UI" w:cs="Tahoma"/>
          <w:lang w:val="en-US" w:bidi="en-US"/>
        </w:rPr>
        <w:t xml:space="preserve">Képviselő-testület </w:t>
      </w:r>
      <w:proofErr w:type="spellStart"/>
      <w:r w:rsidRPr="00E53413">
        <w:rPr>
          <w:rFonts w:eastAsia="Andale Sans UI" w:cs="Tahoma"/>
          <w:lang w:val="en-US" w:bidi="en-US"/>
        </w:rPr>
        <w:t>döntést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hoz</w:t>
      </w:r>
      <w:r w:rsidR="00F8372C">
        <w:rPr>
          <w:rFonts w:eastAsia="Andale Sans UI" w:cs="Tahoma"/>
          <w:lang w:val="en-US" w:bidi="en-US"/>
        </w:rPr>
        <w:t>ott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arról</w:t>
      </w:r>
      <w:proofErr w:type="spellEnd"/>
      <w:r w:rsidRPr="00E53413">
        <w:rPr>
          <w:rFonts w:eastAsia="Andale Sans UI" w:cs="Tahoma"/>
          <w:lang w:val="en-US" w:bidi="en-US"/>
        </w:rPr>
        <w:t xml:space="preserve">, </w:t>
      </w:r>
      <w:proofErr w:type="spellStart"/>
      <w:r w:rsidRPr="00E53413">
        <w:rPr>
          <w:rFonts w:eastAsia="Andale Sans UI" w:cs="Tahoma"/>
          <w:lang w:val="en-US" w:bidi="en-US"/>
        </w:rPr>
        <w:t>hogy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r w:rsidRPr="00E53413">
        <w:rPr>
          <w:rFonts w:eastAsia="Andale Sans UI"/>
          <w:lang w:val="en-US" w:bidi="en-US"/>
        </w:rPr>
        <w:t>„</w:t>
      </w:r>
      <w:proofErr w:type="spellStart"/>
      <w:r w:rsidRPr="00E53413">
        <w:rPr>
          <w:rFonts w:eastAsia="Andale Sans UI"/>
          <w:lang w:val="en-US" w:bidi="en-US"/>
        </w:rPr>
        <w:t>Közétkeztetési</w:t>
      </w:r>
      <w:proofErr w:type="spellEnd"/>
      <w:r w:rsidRPr="00E53413">
        <w:rPr>
          <w:rFonts w:eastAsia="Andale Sans UI"/>
          <w:lang w:val="en-US" w:bidi="en-US"/>
        </w:rPr>
        <w:t xml:space="preserve"> </w:t>
      </w:r>
      <w:proofErr w:type="spellStart"/>
      <w:r w:rsidRPr="00E53413">
        <w:rPr>
          <w:rFonts w:eastAsia="Andale Sans UI"/>
          <w:lang w:val="en-US" w:bidi="en-US"/>
        </w:rPr>
        <w:t>szolgáltatás</w:t>
      </w:r>
      <w:proofErr w:type="spellEnd"/>
      <w:r w:rsidRPr="00E53413">
        <w:rPr>
          <w:rFonts w:eastAsia="Andale Sans UI"/>
          <w:lang w:val="en-US" w:bidi="en-US"/>
        </w:rPr>
        <w:t xml:space="preserve"> </w:t>
      </w:r>
      <w:proofErr w:type="spellStart"/>
      <w:r w:rsidRPr="00E53413">
        <w:rPr>
          <w:rFonts w:eastAsia="Andale Sans UI"/>
          <w:lang w:val="en-US" w:bidi="en-US"/>
        </w:rPr>
        <w:t>ellátása</w:t>
      </w:r>
      <w:proofErr w:type="spellEnd"/>
      <w:r w:rsidRPr="00E53413">
        <w:rPr>
          <w:rFonts w:eastAsia="Andale Sans UI"/>
          <w:lang w:val="en-US" w:bidi="en-US"/>
        </w:rPr>
        <w:t xml:space="preserve"> </w:t>
      </w:r>
      <w:proofErr w:type="spellStart"/>
      <w:r w:rsidRPr="00E53413">
        <w:rPr>
          <w:rFonts w:eastAsia="Andale Sans UI"/>
          <w:lang w:val="en-US" w:bidi="en-US"/>
        </w:rPr>
        <w:t>Gádoroson</w:t>
      </w:r>
      <w:proofErr w:type="spellEnd"/>
      <w:r w:rsidRPr="00E53413">
        <w:rPr>
          <w:rFonts w:eastAsia="Andale Sans UI"/>
          <w:lang w:val="en-US" w:bidi="en-US"/>
        </w:rPr>
        <w:t xml:space="preserve">” </w:t>
      </w:r>
      <w:proofErr w:type="spellStart"/>
      <w:r w:rsidRPr="00E53413">
        <w:rPr>
          <w:rFonts w:eastAsia="Andale Sans UI"/>
          <w:lang w:val="en-US" w:bidi="en-US"/>
        </w:rPr>
        <w:t>tárgyú</w:t>
      </w:r>
      <w:proofErr w:type="spellEnd"/>
      <w:r w:rsidRPr="00E53413">
        <w:rPr>
          <w:rFonts w:eastAsia="Andale Sans UI"/>
          <w:lang w:val="en-US" w:bidi="en-US"/>
        </w:rPr>
        <w:t xml:space="preserve"> </w:t>
      </w:r>
      <w:proofErr w:type="spellStart"/>
      <w:r w:rsidRPr="00E53413">
        <w:rPr>
          <w:rFonts w:eastAsia="Andale Sans UI"/>
          <w:lang w:val="en-US" w:bidi="en-US"/>
        </w:rPr>
        <w:t>felhívásra</w:t>
      </w:r>
      <w:proofErr w:type="spellEnd"/>
      <w:r w:rsidRPr="00E53413">
        <w:rPr>
          <w:rFonts w:eastAsia="Andale Sans UI" w:cs="Tahoma"/>
          <w:lang w:val="en-US" w:bidi="en-US"/>
        </w:rPr>
        <w:t xml:space="preserve"> a </w:t>
      </w:r>
      <w:proofErr w:type="spellStart"/>
      <w:r w:rsidRPr="00E53413">
        <w:rPr>
          <w:rFonts w:eastAsia="Andale Sans UI" w:cs="Tahoma"/>
          <w:lang w:val="en-US" w:bidi="en-US"/>
        </w:rPr>
        <w:t>legkedvezőbb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ajánlatot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tevő</w:t>
      </w:r>
      <w:proofErr w:type="spellEnd"/>
      <w:r w:rsidRPr="00E53413">
        <w:rPr>
          <w:rFonts w:eastAsia="Andale Sans UI" w:cs="Tahoma"/>
          <w:lang w:val="en-US" w:bidi="en-US"/>
        </w:rPr>
        <w:t xml:space="preserve"> Fejes Vendéglátó </w:t>
      </w:r>
      <w:proofErr w:type="spellStart"/>
      <w:r w:rsidRPr="00E53413">
        <w:rPr>
          <w:rFonts w:eastAsia="Andale Sans UI" w:cs="Tahoma"/>
          <w:lang w:val="en-US" w:bidi="en-US"/>
        </w:rPr>
        <w:t>és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Szolgáltató</w:t>
      </w:r>
      <w:proofErr w:type="spellEnd"/>
      <w:r w:rsidRPr="00E53413">
        <w:rPr>
          <w:rFonts w:eastAsia="Andale Sans UI" w:cs="Tahoma"/>
          <w:lang w:val="en-US" w:bidi="en-US"/>
        </w:rPr>
        <w:t xml:space="preserve"> Bt.-t (</w:t>
      </w:r>
      <w:proofErr w:type="spellStart"/>
      <w:r w:rsidRPr="00E53413">
        <w:rPr>
          <w:rFonts w:eastAsia="Andale Sans UI" w:cs="Tahoma"/>
          <w:lang w:val="en-US" w:bidi="en-US"/>
        </w:rPr>
        <w:t>székhely</w:t>
      </w:r>
      <w:proofErr w:type="spellEnd"/>
      <w:r w:rsidRPr="00E53413">
        <w:rPr>
          <w:rFonts w:eastAsia="Andale Sans UI" w:cs="Tahoma"/>
          <w:lang w:val="en-US" w:bidi="en-US"/>
        </w:rPr>
        <w:t xml:space="preserve">: 5932 </w:t>
      </w:r>
      <w:proofErr w:type="spellStart"/>
      <w:r w:rsidRPr="00E53413">
        <w:rPr>
          <w:rFonts w:eastAsia="Andale Sans UI" w:cs="Tahoma"/>
          <w:lang w:val="en-US" w:bidi="en-US"/>
        </w:rPr>
        <w:t>Gádoros</w:t>
      </w:r>
      <w:proofErr w:type="spellEnd"/>
      <w:r w:rsidRPr="00E53413">
        <w:rPr>
          <w:rFonts w:eastAsia="Andale Sans UI" w:cs="Tahoma"/>
          <w:lang w:val="en-US" w:bidi="en-US"/>
        </w:rPr>
        <w:t xml:space="preserve">, Jókai </w:t>
      </w:r>
      <w:proofErr w:type="spellStart"/>
      <w:r w:rsidRPr="00E53413">
        <w:rPr>
          <w:rFonts w:eastAsia="Andale Sans UI" w:cs="Tahoma"/>
          <w:lang w:val="en-US" w:bidi="en-US"/>
        </w:rPr>
        <w:t>utca</w:t>
      </w:r>
      <w:proofErr w:type="spellEnd"/>
      <w:r w:rsidRPr="00E53413">
        <w:rPr>
          <w:rFonts w:eastAsia="Andale Sans UI" w:cs="Tahoma"/>
          <w:lang w:val="en-US" w:bidi="en-US"/>
        </w:rPr>
        <w:t xml:space="preserve"> 5., </w:t>
      </w:r>
      <w:proofErr w:type="spellStart"/>
      <w:r w:rsidRPr="00E53413">
        <w:rPr>
          <w:rFonts w:eastAsia="Andale Sans UI" w:cs="Tahoma"/>
          <w:lang w:val="en-US" w:bidi="en-US"/>
        </w:rPr>
        <w:t>képviselő</w:t>
      </w:r>
      <w:proofErr w:type="spellEnd"/>
      <w:r w:rsidRPr="00E53413">
        <w:rPr>
          <w:rFonts w:eastAsia="Andale Sans UI" w:cs="Tahoma"/>
          <w:lang w:val="en-US" w:bidi="en-US"/>
        </w:rPr>
        <w:t xml:space="preserve">: Fejes Gábor </w:t>
      </w:r>
      <w:proofErr w:type="spellStart"/>
      <w:r w:rsidRPr="00E53413">
        <w:rPr>
          <w:rFonts w:eastAsia="Andale Sans UI" w:cs="Tahoma"/>
          <w:lang w:val="en-US" w:bidi="en-US"/>
        </w:rPr>
        <w:t>ügyvezető</w:t>
      </w:r>
      <w:proofErr w:type="spellEnd"/>
      <w:r w:rsidRPr="00E53413">
        <w:rPr>
          <w:rFonts w:eastAsia="Andale Sans UI" w:cs="Tahoma"/>
          <w:lang w:val="en-US" w:bidi="en-US"/>
        </w:rPr>
        <w:t xml:space="preserve">) </w:t>
      </w:r>
      <w:proofErr w:type="spellStart"/>
      <w:r w:rsidRPr="00E53413">
        <w:rPr>
          <w:rFonts w:eastAsia="Andale Sans UI" w:cs="Tahoma"/>
          <w:lang w:val="en-US" w:bidi="en-US"/>
        </w:rPr>
        <w:t>hirdeti</w:t>
      </w:r>
      <w:proofErr w:type="spellEnd"/>
      <w:r w:rsidRPr="00E53413">
        <w:rPr>
          <w:rFonts w:eastAsia="Andale Sans UI" w:cs="Tahoma"/>
          <w:lang w:val="en-US" w:bidi="en-US"/>
        </w:rPr>
        <w:t xml:space="preserve"> ki </w:t>
      </w:r>
      <w:proofErr w:type="spellStart"/>
      <w:r w:rsidRPr="00E53413">
        <w:rPr>
          <w:rFonts w:eastAsia="Andale Sans UI" w:cs="Tahoma"/>
          <w:lang w:val="en-US" w:bidi="en-US"/>
        </w:rPr>
        <w:t>nyertesnek</w:t>
      </w:r>
      <w:proofErr w:type="spellEnd"/>
      <w:r w:rsidRPr="00E53413">
        <w:rPr>
          <w:rFonts w:eastAsia="Andale Sans UI" w:cs="Tahoma"/>
          <w:lang w:val="en-US" w:bidi="en-US"/>
        </w:rPr>
        <w:t>.</w:t>
      </w:r>
    </w:p>
    <w:p w14:paraId="114B0CE1" w14:textId="77777777" w:rsidR="00836022" w:rsidRPr="00E53413" w:rsidRDefault="00836022" w:rsidP="00836022">
      <w:pPr>
        <w:widowControl w:val="0"/>
        <w:rPr>
          <w:rFonts w:eastAsia="Andale Sans UI"/>
          <w:b/>
          <w:bCs/>
          <w:lang w:val="en-US" w:bidi="en-US"/>
        </w:rPr>
      </w:pPr>
    </w:p>
    <w:p w14:paraId="0739CEB6" w14:textId="00A6B5F7" w:rsidR="00836022" w:rsidRPr="00E53413" w:rsidRDefault="00836022" w:rsidP="00836022">
      <w:pPr>
        <w:widowControl w:val="0"/>
        <w:rPr>
          <w:rFonts w:eastAsia="Andale Sans UI" w:cs="Tahoma"/>
          <w:lang w:val="en-US" w:bidi="en-US"/>
        </w:rPr>
      </w:pPr>
      <w:proofErr w:type="spellStart"/>
      <w:r w:rsidRPr="00E53413">
        <w:rPr>
          <w:rFonts w:eastAsia="Andale Sans UI" w:cs="Tahoma"/>
          <w:lang w:val="en-US" w:bidi="en-US"/>
        </w:rPr>
        <w:t>Felhatalmaz</w:t>
      </w:r>
      <w:r w:rsidR="00546CD5">
        <w:rPr>
          <w:rFonts w:eastAsia="Andale Sans UI" w:cs="Tahoma"/>
          <w:lang w:val="en-US" w:bidi="en-US"/>
        </w:rPr>
        <w:t>t</w:t>
      </w:r>
      <w:r w:rsidRPr="00E53413">
        <w:rPr>
          <w:rFonts w:eastAsia="Andale Sans UI" w:cs="Tahoma"/>
          <w:lang w:val="en-US" w:bidi="en-US"/>
        </w:rPr>
        <w:t>a</w:t>
      </w:r>
      <w:proofErr w:type="spellEnd"/>
      <w:r w:rsidRPr="00E53413">
        <w:rPr>
          <w:rFonts w:eastAsia="Andale Sans UI" w:cs="Tahoma"/>
          <w:lang w:val="en-US" w:bidi="en-US"/>
        </w:rPr>
        <w:t xml:space="preserve"> a </w:t>
      </w:r>
      <w:proofErr w:type="spellStart"/>
      <w:r w:rsidRPr="00E53413">
        <w:rPr>
          <w:rFonts w:eastAsia="Andale Sans UI" w:cs="Tahoma"/>
          <w:lang w:val="en-US" w:bidi="en-US"/>
        </w:rPr>
        <w:t>polgármestert</w:t>
      </w:r>
      <w:proofErr w:type="spellEnd"/>
      <w:r w:rsidRPr="00E53413">
        <w:rPr>
          <w:rFonts w:eastAsia="Andale Sans UI" w:cs="Tahoma"/>
          <w:lang w:val="en-US" w:bidi="en-US"/>
        </w:rPr>
        <w:t xml:space="preserve"> a </w:t>
      </w:r>
      <w:proofErr w:type="spellStart"/>
      <w:r w:rsidRPr="00E53413">
        <w:rPr>
          <w:rFonts w:eastAsia="Andale Sans UI" w:cs="Tahoma"/>
          <w:lang w:val="en-US" w:bidi="en-US"/>
        </w:rPr>
        <w:t>szerződéssel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kapcsolatos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szükséges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intézkedések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megtételére</w:t>
      </w:r>
      <w:proofErr w:type="spellEnd"/>
      <w:r w:rsidRPr="00E53413">
        <w:rPr>
          <w:rFonts w:eastAsia="Andale Sans UI" w:cs="Tahoma"/>
          <w:lang w:val="en-US" w:bidi="en-US"/>
        </w:rPr>
        <w:t>.</w:t>
      </w:r>
    </w:p>
    <w:p w14:paraId="4FBBCDB8" w14:textId="77777777" w:rsidR="00836022" w:rsidRPr="00E53413" w:rsidRDefault="00836022" w:rsidP="00836022">
      <w:pPr>
        <w:widowControl w:val="0"/>
        <w:rPr>
          <w:rFonts w:eastAsia="Andale Sans UI" w:cs="Tahoma"/>
          <w:lang w:val="en-US" w:bidi="en-US"/>
        </w:rPr>
      </w:pPr>
    </w:p>
    <w:p w14:paraId="72CFEF1F" w14:textId="77777777" w:rsidR="00836022" w:rsidRPr="00E53413" w:rsidRDefault="00836022" w:rsidP="00836022">
      <w:pPr>
        <w:widowControl w:val="0"/>
        <w:rPr>
          <w:rFonts w:eastAsia="Andale Sans UI" w:cs="Tahoma"/>
          <w:lang w:val="en-US" w:bidi="en-US"/>
        </w:rPr>
      </w:pPr>
      <w:proofErr w:type="spellStart"/>
      <w:r w:rsidRPr="00E53413">
        <w:rPr>
          <w:rFonts w:eastAsia="Andale Sans UI" w:cs="Tahoma"/>
          <w:b/>
          <w:lang w:val="en-US" w:bidi="en-US"/>
        </w:rPr>
        <w:t>Felelős</w:t>
      </w:r>
      <w:proofErr w:type="spellEnd"/>
      <w:r w:rsidRPr="00E53413">
        <w:rPr>
          <w:rFonts w:eastAsia="Andale Sans UI" w:cs="Tahoma"/>
          <w:lang w:val="en-US" w:bidi="en-US"/>
        </w:rPr>
        <w:t xml:space="preserve">: </w:t>
      </w:r>
      <w:r w:rsidRPr="00E53413">
        <w:rPr>
          <w:rFonts w:eastAsia="Andale Sans UI" w:cs="Tahoma"/>
          <w:lang w:val="en-US" w:bidi="en-US"/>
        </w:rPr>
        <w:tab/>
      </w:r>
      <w:r w:rsidRPr="00E53413">
        <w:rPr>
          <w:rFonts w:eastAsia="Andale Sans UI" w:cs="Tahoma"/>
          <w:lang w:val="en-US" w:bidi="en-US"/>
        </w:rPr>
        <w:tab/>
      </w:r>
      <w:r w:rsidRPr="00E53413">
        <w:rPr>
          <w:rFonts w:eastAsia="Andale Sans UI" w:cs="Tahoma"/>
          <w:lang w:bidi="en-US"/>
        </w:rPr>
        <w:t>Dr. Szilágyi Tibor</w:t>
      </w:r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polgármester</w:t>
      </w:r>
      <w:proofErr w:type="spellEnd"/>
    </w:p>
    <w:p w14:paraId="2E156BF4" w14:textId="77777777" w:rsidR="00836022" w:rsidRPr="00E53413" w:rsidRDefault="00836022" w:rsidP="00836022">
      <w:pPr>
        <w:widowControl w:val="0"/>
        <w:rPr>
          <w:rFonts w:eastAsia="Andale Sans UI" w:cs="Tahoma"/>
          <w:lang w:val="en-US" w:bidi="en-US"/>
        </w:rPr>
      </w:pPr>
      <w:proofErr w:type="spellStart"/>
      <w:r w:rsidRPr="00E53413">
        <w:rPr>
          <w:rFonts w:eastAsia="Andale Sans UI" w:cs="Tahoma"/>
          <w:b/>
          <w:bCs/>
          <w:lang w:val="en-US" w:bidi="en-US"/>
        </w:rPr>
        <w:t>Erről</w:t>
      </w:r>
      <w:proofErr w:type="spellEnd"/>
      <w:r w:rsidRPr="00E53413">
        <w:rPr>
          <w:rFonts w:eastAsia="Andale Sans UI" w:cs="Tahoma"/>
          <w:b/>
          <w:bCs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b/>
          <w:bCs/>
          <w:lang w:val="en-US" w:bidi="en-US"/>
        </w:rPr>
        <w:t>értesül</w:t>
      </w:r>
      <w:proofErr w:type="spellEnd"/>
      <w:r w:rsidRPr="00E53413">
        <w:rPr>
          <w:rFonts w:eastAsia="Andale Sans UI" w:cs="Tahoma"/>
          <w:b/>
          <w:bCs/>
          <w:lang w:val="en-US" w:bidi="en-US"/>
        </w:rPr>
        <w:t>:</w:t>
      </w:r>
      <w:r w:rsidRPr="00E53413">
        <w:rPr>
          <w:rFonts w:eastAsia="Andale Sans UI" w:cs="Tahoma"/>
          <w:lang w:val="en-US" w:bidi="en-US"/>
        </w:rPr>
        <w:t xml:space="preserve"> </w:t>
      </w:r>
      <w:r w:rsidRPr="00E53413">
        <w:rPr>
          <w:rFonts w:eastAsia="Andale Sans UI" w:cs="Tahoma"/>
          <w:lang w:val="en-US" w:bidi="en-US"/>
        </w:rPr>
        <w:tab/>
        <w:t xml:space="preserve">Fejes Bt. </w:t>
      </w:r>
      <w:proofErr w:type="spellStart"/>
      <w:r w:rsidRPr="00E53413">
        <w:rPr>
          <w:rFonts w:eastAsia="Andale Sans UI" w:cs="Tahoma"/>
          <w:lang w:val="en-US" w:bidi="en-US"/>
        </w:rPr>
        <w:t>ügyvezető</w:t>
      </w:r>
      <w:proofErr w:type="spellEnd"/>
    </w:p>
    <w:p w14:paraId="06DB3481" w14:textId="77777777" w:rsidR="00836022" w:rsidRPr="00E53413" w:rsidRDefault="00836022" w:rsidP="00836022">
      <w:pPr>
        <w:widowControl w:val="0"/>
        <w:rPr>
          <w:rFonts w:eastAsia="Andale Sans UI" w:cs="Tahoma"/>
          <w:lang w:val="en-US" w:bidi="en-US"/>
        </w:rPr>
      </w:pPr>
      <w:r w:rsidRPr="00E53413">
        <w:rPr>
          <w:rFonts w:eastAsia="Andale Sans UI" w:cs="Tahoma"/>
          <w:lang w:val="en-US" w:bidi="en-US"/>
        </w:rPr>
        <w:tab/>
      </w:r>
      <w:r w:rsidRPr="00E53413">
        <w:rPr>
          <w:rFonts w:eastAsia="Andale Sans UI" w:cs="Tahoma"/>
          <w:lang w:val="en-US" w:bidi="en-US"/>
        </w:rPr>
        <w:tab/>
      </w:r>
      <w:r w:rsidRPr="00E53413">
        <w:rPr>
          <w:rFonts w:eastAsia="Andale Sans UI" w:cs="Tahoma"/>
          <w:lang w:val="en-US" w:bidi="en-US"/>
        </w:rPr>
        <w:tab/>
        <w:t xml:space="preserve">Libor Zsolt </w:t>
      </w:r>
      <w:proofErr w:type="spellStart"/>
      <w:r w:rsidRPr="00E53413">
        <w:rPr>
          <w:rFonts w:eastAsia="Andale Sans UI" w:cs="Tahoma"/>
          <w:lang w:val="en-US" w:bidi="en-US"/>
        </w:rPr>
        <w:t>Istvánné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pénzügyi</w:t>
      </w:r>
      <w:proofErr w:type="spellEnd"/>
      <w:r w:rsidRPr="00E53413">
        <w:rPr>
          <w:rFonts w:eastAsia="Andale Sans UI" w:cs="Tahoma"/>
          <w:lang w:val="en-US" w:bidi="en-US"/>
        </w:rPr>
        <w:t xml:space="preserve"> </w:t>
      </w:r>
      <w:proofErr w:type="spellStart"/>
      <w:r w:rsidRPr="00E53413">
        <w:rPr>
          <w:rFonts w:eastAsia="Andale Sans UI" w:cs="Tahoma"/>
          <w:lang w:val="en-US" w:bidi="en-US"/>
        </w:rPr>
        <w:t>csoportvezető</w:t>
      </w:r>
      <w:proofErr w:type="spellEnd"/>
    </w:p>
    <w:p w14:paraId="2279E992" w14:textId="60A8F86F" w:rsidR="00836022" w:rsidRPr="00E53413" w:rsidRDefault="00836022" w:rsidP="00836022">
      <w:pPr>
        <w:widowControl w:val="0"/>
        <w:rPr>
          <w:rFonts w:eastAsia="Andale Sans UI" w:cs="Tahoma"/>
          <w:lang w:val="en-US" w:bidi="en-US"/>
        </w:rPr>
      </w:pPr>
      <w:proofErr w:type="spellStart"/>
      <w:r w:rsidRPr="00E53413">
        <w:rPr>
          <w:rFonts w:eastAsia="Andale Sans UI" w:cs="Tahoma"/>
          <w:b/>
          <w:lang w:val="en-US" w:bidi="en-US"/>
        </w:rPr>
        <w:t>Határidő</w:t>
      </w:r>
      <w:proofErr w:type="spellEnd"/>
      <w:r w:rsidRPr="00E53413">
        <w:rPr>
          <w:rFonts w:eastAsia="Andale Sans UI" w:cs="Tahoma"/>
          <w:lang w:val="en-US" w:bidi="en-US"/>
        </w:rPr>
        <w:t>:</w:t>
      </w:r>
      <w:r w:rsidRPr="00E53413">
        <w:rPr>
          <w:rFonts w:eastAsia="Andale Sans UI" w:cs="Tahoma"/>
          <w:lang w:val="en-US" w:bidi="en-US"/>
        </w:rPr>
        <w:tab/>
      </w:r>
      <w:r w:rsidRPr="00E53413">
        <w:rPr>
          <w:rFonts w:eastAsia="Andale Sans UI" w:cs="Tahoma"/>
          <w:lang w:val="en-US" w:bidi="en-US"/>
        </w:rPr>
        <w:tab/>
      </w:r>
      <w:r w:rsidR="00FF4A8E">
        <w:rPr>
          <w:rFonts w:eastAsia="Andale Sans UI" w:cs="Tahoma"/>
          <w:lang w:val="en-US" w:bidi="en-US"/>
        </w:rPr>
        <w:t>azonal</w:t>
      </w:r>
    </w:p>
    <w:p w14:paraId="3A023C10" w14:textId="0B92ACA5" w:rsidR="00836022" w:rsidRPr="00FF4A8E" w:rsidRDefault="00FF4A8E" w:rsidP="00FF4A8E">
      <w:pPr>
        <w:pStyle w:val="Listaszerbekezds"/>
        <w:numPr>
          <w:ilvl w:val="0"/>
          <w:numId w:val="39"/>
        </w:numPr>
        <w:suppressAutoHyphens/>
        <w:spacing w:line="252" w:lineRule="auto"/>
        <w:textAlignment w:val="center"/>
        <w:rPr>
          <w:b/>
          <w:bCs/>
          <w:i/>
          <w:iCs/>
          <w:lang w:eastAsia="zh-CN"/>
        </w:rPr>
      </w:pPr>
      <w:r w:rsidRPr="00FF4A8E">
        <w:rPr>
          <w:b/>
          <w:bCs/>
          <w:i/>
          <w:iCs/>
          <w:lang w:eastAsia="zh-CN"/>
        </w:rPr>
        <w:t>A Fejes Bt. értesítése megtörtént, a szerződés megkötésre került.</w:t>
      </w:r>
    </w:p>
    <w:p w14:paraId="3B1687E0" w14:textId="77777777" w:rsidR="00FF4A8E" w:rsidRPr="00E53413" w:rsidRDefault="00FF4A8E" w:rsidP="00FF4A8E">
      <w:pPr>
        <w:suppressAutoHyphens/>
        <w:spacing w:line="252" w:lineRule="auto"/>
        <w:textAlignment w:val="center"/>
        <w:rPr>
          <w:lang w:eastAsia="zh-CN"/>
        </w:rPr>
      </w:pPr>
    </w:p>
    <w:p w14:paraId="3D162213" w14:textId="70F805A0" w:rsidR="00836022" w:rsidRPr="00E53413" w:rsidRDefault="00836022" w:rsidP="00546CD5">
      <w:pPr>
        <w:contextualSpacing/>
        <w:rPr>
          <w:rFonts w:eastAsia="SimSun"/>
          <w:kern w:val="1"/>
          <w:lang w:eastAsia="zh-CN" w:bidi="hi-IN"/>
        </w:rPr>
      </w:pPr>
      <w:r w:rsidRPr="00546CD5">
        <w:rPr>
          <w:rFonts w:cs="Calibri"/>
          <w:bCs/>
          <w:sz w:val="22"/>
          <w:szCs w:val="22"/>
        </w:rPr>
        <w:t>46/2025. (III. 18.) KT határozat</w:t>
      </w:r>
      <w:r w:rsidR="00546CD5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eastAsia="SimSun"/>
          <w:kern w:val="1"/>
          <w:lang w:eastAsia="zh-CN" w:bidi="hi-IN"/>
        </w:rPr>
        <w:t>Képviselő-testület elfogad</w:t>
      </w:r>
      <w:r w:rsidR="00546CD5">
        <w:rPr>
          <w:rFonts w:eastAsia="SimSun"/>
          <w:kern w:val="1"/>
          <w:lang w:eastAsia="zh-CN" w:bidi="hi-IN"/>
        </w:rPr>
        <w:t>t</w:t>
      </w:r>
      <w:r w:rsidRPr="00E53413">
        <w:rPr>
          <w:rFonts w:eastAsia="SimSun"/>
          <w:kern w:val="1"/>
          <w:lang w:eastAsia="zh-CN" w:bidi="hi-IN"/>
        </w:rPr>
        <w:t>a a Gondozási Központ Idősek Klubja házirendjét.</w:t>
      </w:r>
    </w:p>
    <w:p w14:paraId="15261104" w14:textId="77777777" w:rsidR="00836022" w:rsidRPr="00E53413" w:rsidRDefault="00836022" w:rsidP="00836022">
      <w:pPr>
        <w:suppressAutoHyphens/>
        <w:rPr>
          <w:rFonts w:eastAsia="SimSun"/>
          <w:kern w:val="1"/>
          <w:lang w:eastAsia="zh-CN" w:bidi="hi-IN"/>
        </w:rPr>
      </w:pPr>
    </w:p>
    <w:p w14:paraId="70677F52" w14:textId="77777777" w:rsidR="00836022" w:rsidRPr="00E53413" w:rsidRDefault="00836022" w:rsidP="00836022">
      <w:bookmarkStart w:id="4" w:name="_Hlk193718825"/>
      <w:r w:rsidRPr="00E53413">
        <w:rPr>
          <w:b/>
        </w:rPr>
        <w:t>Felelős:</w:t>
      </w:r>
      <w:r w:rsidRPr="00E53413">
        <w:t xml:space="preserve"> </w:t>
      </w:r>
      <w:r w:rsidRPr="00E53413">
        <w:tab/>
        <w:t>Dr. Szilágyi Tibor polgármester</w:t>
      </w:r>
    </w:p>
    <w:bookmarkEnd w:id="4"/>
    <w:p w14:paraId="4D8C67D2" w14:textId="77777777" w:rsidR="00836022" w:rsidRPr="00E53413" w:rsidRDefault="00836022" w:rsidP="00836022">
      <w:r w:rsidRPr="00E53413">
        <w:rPr>
          <w:b/>
          <w:bCs/>
        </w:rPr>
        <w:t>Erről értesül</w:t>
      </w:r>
      <w:r w:rsidRPr="00E53413">
        <w:t>: Gondozási Központ</w:t>
      </w:r>
    </w:p>
    <w:p w14:paraId="1E77C705" w14:textId="77777777" w:rsidR="00836022" w:rsidRDefault="00836022" w:rsidP="00836022">
      <w:r w:rsidRPr="00E53413">
        <w:rPr>
          <w:b/>
        </w:rPr>
        <w:t>Határidő:</w:t>
      </w:r>
      <w:r w:rsidRPr="00E53413">
        <w:t xml:space="preserve"> </w:t>
      </w:r>
      <w:r w:rsidRPr="00E53413">
        <w:tab/>
        <w:t>értelem szerint</w:t>
      </w:r>
    </w:p>
    <w:p w14:paraId="741ADB96" w14:textId="3D03C771" w:rsidR="00836022" w:rsidRPr="00FF4A8E" w:rsidRDefault="00FF4A8E" w:rsidP="00FF4A8E">
      <w:pPr>
        <w:pStyle w:val="Listaszerbekezds"/>
        <w:numPr>
          <w:ilvl w:val="0"/>
          <w:numId w:val="39"/>
        </w:numPr>
        <w:rPr>
          <w:b/>
          <w:bCs/>
          <w:i/>
          <w:iCs/>
        </w:rPr>
      </w:pPr>
      <w:bookmarkStart w:id="5" w:name="_Hlk195606285"/>
      <w:r w:rsidRPr="00FF4A8E">
        <w:rPr>
          <w:b/>
          <w:bCs/>
          <w:i/>
          <w:iCs/>
        </w:rPr>
        <w:t>A Gondozási Központ értesítése megtörtént, a házirend aláírásra került.</w:t>
      </w:r>
    </w:p>
    <w:bookmarkEnd w:id="5"/>
    <w:p w14:paraId="0C5C1A73" w14:textId="77777777" w:rsidR="00FF4A8E" w:rsidRDefault="00FF4A8E" w:rsidP="00FF4A8E"/>
    <w:p w14:paraId="64BFEA37" w14:textId="7E66664C" w:rsidR="00836022" w:rsidRPr="00E53413" w:rsidRDefault="00836022" w:rsidP="00FF4A8E">
      <w:pPr>
        <w:contextualSpacing/>
        <w:rPr>
          <w:rFonts w:eastAsia="SimSun"/>
          <w:kern w:val="1"/>
          <w:lang w:eastAsia="zh-CN" w:bidi="hi-IN"/>
        </w:rPr>
      </w:pPr>
      <w:r w:rsidRPr="00546CD5">
        <w:rPr>
          <w:rFonts w:cs="Calibri"/>
          <w:bCs/>
          <w:sz w:val="22"/>
          <w:szCs w:val="22"/>
        </w:rPr>
        <w:t>47/2025. (III. 18.) KT határozat</w:t>
      </w:r>
      <w:r w:rsidR="00FF4A8E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eastAsia="SimSun"/>
          <w:kern w:val="1"/>
          <w:lang w:eastAsia="zh-CN" w:bidi="hi-IN"/>
        </w:rPr>
        <w:t>Képviselő-testület elfogad</w:t>
      </w:r>
      <w:r w:rsidR="00FF4A8E">
        <w:rPr>
          <w:rFonts w:eastAsia="SimSun"/>
          <w:kern w:val="1"/>
          <w:lang w:eastAsia="zh-CN" w:bidi="hi-IN"/>
        </w:rPr>
        <w:t>t</w:t>
      </w:r>
      <w:r w:rsidRPr="00E53413">
        <w:rPr>
          <w:rFonts w:eastAsia="SimSun"/>
          <w:kern w:val="1"/>
          <w:lang w:eastAsia="zh-CN" w:bidi="hi-IN"/>
        </w:rPr>
        <w:t>a a Gondozási Központ Étkeztetés Házirendjét.</w:t>
      </w:r>
    </w:p>
    <w:p w14:paraId="31893219" w14:textId="77777777" w:rsidR="00836022" w:rsidRPr="00E53413" w:rsidRDefault="00836022" w:rsidP="00836022">
      <w:pPr>
        <w:suppressAutoHyphens/>
        <w:rPr>
          <w:rFonts w:eastAsia="SimSun"/>
          <w:kern w:val="1"/>
          <w:lang w:eastAsia="zh-CN" w:bidi="hi-IN"/>
        </w:rPr>
      </w:pPr>
    </w:p>
    <w:p w14:paraId="7753B50E" w14:textId="77777777" w:rsidR="00836022" w:rsidRPr="00E53413" w:rsidRDefault="00836022" w:rsidP="00836022">
      <w:r w:rsidRPr="00E53413">
        <w:rPr>
          <w:b/>
        </w:rPr>
        <w:t>Felelős:</w:t>
      </w:r>
      <w:r w:rsidRPr="00E53413">
        <w:t xml:space="preserve"> </w:t>
      </w:r>
      <w:r w:rsidRPr="00E53413">
        <w:tab/>
        <w:t>Dr. Szilágyi Tibor polgármester</w:t>
      </w:r>
    </w:p>
    <w:p w14:paraId="6155E154" w14:textId="77777777" w:rsidR="00836022" w:rsidRPr="00E53413" w:rsidRDefault="00836022" w:rsidP="00836022">
      <w:r w:rsidRPr="00E53413">
        <w:rPr>
          <w:b/>
          <w:bCs/>
        </w:rPr>
        <w:t>Erről értesül</w:t>
      </w:r>
      <w:r w:rsidRPr="00E53413">
        <w:t>: Gondozási Központ</w:t>
      </w:r>
    </w:p>
    <w:p w14:paraId="36B24E79" w14:textId="77777777" w:rsidR="00836022" w:rsidRPr="00E53413" w:rsidRDefault="00836022" w:rsidP="00836022">
      <w:r w:rsidRPr="00E53413">
        <w:rPr>
          <w:b/>
        </w:rPr>
        <w:t>Határidő:</w:t>
      </w:r>
      <w:r w:rsidRPr="00E53413">
        <w:t xml:space="preserve"> </w:t>
      </w:r>
      <w:r w:rsidRPr="00E53413">
        <w:tab/>
        <w:t>értelem szerint</w:t>
      </w:r>
    </w:p>
    <w:p w14:paraId="00A3D1AE" w14:textId="77777777" w:rsidR="00FF4A8E" w:rsidRPr="00FF4A8E" w:rsidRDefault="00FF4A8E" w:rsidP="00FF4A8E">
      <w:pPr>
        <w:pStyle w:val="Listaszerbekezds"/>
        <w:numPr>
          <w:ilvl w:val="0"/>
          <w:numId w:val="39"/>
        </w:numPr>
        <w:rPr>
          <w:b/>
          <w:bCs/>
          <w:i/>
          <w:iCs/>
        </w:rPr>
      </w:pPr>
      <w:r w:rsidRPr="00FF4A8E">
        <w:rPr>
          <w:b/>
          <w:bCs/>
          <w:i/>
          <w:iCs/>
        </w:rPr>
        <w:t>A Gondozási Központ értesítése megtörtént, a házirend aláírásra került.</w:t>
      </w:r>
    </w:p>
    <w:p w14:paraId="71795491" w14:textId="77777777" w:rsidR="00836022" w:rsidRPr="00E53413" w:rsidRDefault="00836022" w:rsidP="00836022">
      <w:pPr>
        <w:rPr>
          <w:rFonts w:cs="Calibri"/>
          <w:szCs w:val="22"/>
        </w:rPr>
      </w:pPr>
    </w:p>
    <w:p w14:paraId="4AA1ABF5" w14:textId="2E3067C6" w:rsidR="00836022" w:rsidRPr="00E53413" w:rsidRDefault="00836022" w:rsidP="00FF4A8E">
      <w:pPr>
        <w:contextualSpacing/>
        <w:rPr>
          <w:rFonts w:eastAsia="SimSun"/>
          <w:kern w:val="1"/>
          <w:lang w:eastAsia="zh-CN" w:bidi="hi-IN"/>
        </w:rPr>
      </w:pPr>
      <w:r w:rsidRPr="002C72B2">
        <w:rPr>
          <w:rFonts w:cs="Calibri"/>
          <w:bCs/>
          <w:sz w:val="22"/>
          <w:szCs w:val="22"/>
        </w:rPr>
        <w:t>48/2025. (III. 18.) KT határozat</w:t>
      </w:r>
      <w:r w:rsidR="00FF4A8E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eastAsia="SimSun"/>
          <w:kern w:val="1"/>
          <w:lang w:eastAsia="zh-CN" w:bidi="hi-IN"/>
        </w:rPr>
        <w:t>Képviselő-testület elfogad</w:t>
      </w:r>
      <w:r w:rsidR="00FF4A8E">
        <w:rPr>
          <w:rFonts w:eastAsia="SimSun"/>
          <w:kern w:val="1"/>
          <w:lang w:eastAsia="zh-CN" w:bidi="hi-IN"/>
        </w:rPr>
        <w:t>t</w:t>
      </w:r>
      <w:r w:rsidRPr="00E53413">
        <w:rPr>
          <w:rFonts w:eastAsia="SimSun"/>
          <w:kern w:val="1"/>
          <w:lang w:eastAsia="zh-CN" w:bidi="hi-IN"/>
        </w:rPr>
        <w:t>a a Gondozási Központ Házi segítségnyújtás Házirendjét</w:t>
      </w:r>
      <w:r w:rsidR="00FF4A8E">
        <w:rPr>
          <w:rFonts w:eastAsia="SimSun"/>
          <w:kern w:val="1"/>
          <w:lang w:eastAsia="zh-CN" w:bidi="hi-IN"/>
        </w:rPr>
        <w:t>.</w:t>
      </w:r>
    </w:p>
    <w:p w14:paraId="61803A58" w14:textId="77777777" w:rsidR="00836022" w:rsidRPr="00E53413" w:rsidRDefault="00836022" w:rsidP="00836022">
      <w:r w:rsidRPr="00E53413">
        <w:rPr>
          <w:b/>
        </w:rPr>
        <w:lastRenderedPageBreak/>
        <w:t>Felelős:</w:t>
      </w:r>
      <w:r w:rsidRPr="00E53413">
        <w:t xml:space="preserve"> </w:t>
      </w:r>
      <w:r w:rsidRPr="00E53413">
        <w:tab/>
        <w:t>Dr. Szilágyi Tibor polgármester</w:t>
      </w:r>
    </w:p>
    <w:p w14:paraId="0F4B3609" w14:textId="77777777" w:rsidR="00836022" w:rsidRPr="00E53413" w:rsidRDefault="00836022" w:rsidP="00836022">
      <w:r w:rsidRPr="00E53413">
        <w:rPr>
          <w:b/>
          <w:bCs/>
        </w:rPr>
        <w:t>Erről értesül</w:t>
      </w:r>
      <w:r w:rsidRPr="00E53413">
        <w:t>: Gondozási Központ</w:t>
      </w:r>
    </w:p>
    <w:p w14:paraId="5364B89B" w14:textId="77777777" w:rsidR="00836022" w:rsidRDefault="00836022" w:rsidP="00836022">
      <w:r w:rsidRPr="00E53413">
        <w:rPr>
          <w:b/>
        </w:rPr>
        <w:t>Határidő:</w:t>
      </w:r>
      <w:r w:rsidRPr="00E53413">
        <w:t xml:space="preserve"> </w:t>
      </w:r>
      <w:r w:rsidRPr="00E53413">
        <w:tab/>
        <w:t>értelem szerint</w:t>
      </w:r>
    </w:p>
    <w:p w14:paraId="1209DB7E" w14:textId="77777777" w:rsidR="00FF4A8E" w:rsidRPr="00FF4A8E" w:rsidRDefault="00FF4A8E" w:rsidP="00FF4A8E">
      <w:pPr>
        <w:pStyle w:val="Listaszerbekezds"/>
        <w:numPr>
          <w:ilvl w:val="0"/>
          <w:numId w:val="39"/>
        </w:numPr>
        <w:rPr>
          <w:b/>
          <w:bCs/>
          <w:i/>
          <w:iCs/>
        </w:rPr>
      </w:pPr>
      <w:r w:rsidRPr="00FF4A8E">
        <w:rPr>
          <w:b/>
          <w:bCs/>
          <w:i/>
          <w:iCs/>
        </w:rPr>
        <w:t>A Gondozási Központ értesítése megtörtént, a házirend aláírásra került.</w:t>
      </w:r>
    </w:p>
    <w:p w14:paraId="5A0AFB22" w14:textId="77777777" w:rsidR="00836022" w:rsidRPr="00E53413" w:rsidRDefault="00836022" w:rsidP="00836022"/>
    <w:p w14:paraId="1FD230F9" w14:textId="09CC4E5A" w:rsidR="00836022" w:rsidRPr="00E53413" w:rsidRDefault="00836022" w:rsidP="00FF4A8E">
      <w:pPr>
        <w:contextualSpacing/>
        <w:rPr>
          <w:rFonts w:eastAsia="SimSun"/>
          <w:kern w:val="1"/>
          <w:lang w:eastAsia="zh-CN" w:bidi="hi-IN"/>
        </w:rPr>
      </w:pPr>
      <w:r w:rsidRPr="002C72B2">
        <w:rPr>
          <w:rFonts w:cs="Calibri"/>
          <w:bCs/>
          <w:sz w:val="22"/>
          <w:szCs w:val="22"/>
        </w:rPr>
        <w:t>49/2025. (III. 18.) KT határozat</w:t>
      </w:r>
      <w:r w:rsidR="00FF4A8E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eastAsia="SimSun"/>
          <w:kern w:val="1"/>
          <w:lang w:eastAsia="zh-CN" w:bidi="hi-IN"/>
        </w:rPr>
        <w:t>Képviselő-testület elfogad</w:t>
      </w:r>
      <w:r w:rsidR="00FF4A8E">
        <w:rPr>
          <w:rFonts w:eastAsia="SimSun"/>
          <w:kern w:val="1"/>
          <w:lang w:eastAsia="zh-CN" w:bidi="hi-IN"/>
        </w:rPr>
        <w:t>t</w:t>
      </w:r>
      <w:r w:rsidRPr="00E53413">
        <w:rPr>
          <w:rFonts w:eastAsia="SimSun"/>
          <w:kern w:val="1"/>
          <w:lang w:eastAsia="zh-CN" w:bidi="hi-IN"/>
        </w:rPr>
        <w:t>a a Gondozási Központ Házi Segítségnyújtás Szakmai Programját.</w:t>
      </w:r>
    </w:p>
    <w:p w14:paraId="5DAD8564" w14:textId="77777777" w:rsidR="00836022" w:rsidRPr="00E53413" w:rsidRDefault="00836022" w:rsidP="00836022"/>
    <w:p w14:paraId="64E32B5C" w14:textId="77777777" w:rsidR="00836022" w:rsidRPr="00E53413" w:rsidRDefault="00836022" w:rsidP="00836022">
      <w:r w:rsidRPr="00E53413">
        <w:rPr>
          <w:b/>
        </w:rPr>
        <w:t>Felelős:</w:t>
      </w:r>
      <w:r w:rsidRPr="00E53413">
        <w:t xml:space="preserve"> </w:t>
      </w:r>
      <w:r w:rsidRPr="00E53413">
        <w:tab/>
        <w:t>Dr. Szilágyi Tibor polgármester</w:t>
      </w:r>
    </w:p>
    <w:p w14:paraId="7A03670C" w14:textId="77777777" w:rsidR="00836022" w:rsidRPr="00E53413" w:rsidRDefault="00836022" w:rsidP="00836022">
      <w:r w:rsidRPr="00E53413">
        <w:rPr>
          <w:b/>
          <w:bCs/>
        </w:rPr>
        <w:t>Erről értesül</w:t>
      </w:r>
      <w:r w:rsidRPr="00E53413">
        <w:t>: Gondozási Központ</w:t>
      </w:r>
    </w:p>
    <w:p w14:paraId="6F953683" w14:textId="77777777" w:rsidR="00836022" w:rsidRDefault="00836022" w:rsidP="00836022">
      <w:r w:rsidRPr="00E53413">
        <w:rPr>
          <w:b/>
        </w:rPr>
        <w:t>Határidő:</w:t>
      </w:r>
      <w:r w:rsidRPr="00E53413">
        <w:t xml:space="preserve"> </w:t>
      </w:r>
      <w:r w:rsidRPr="00E53413">
        <w:tab/>
        <w:t>értelem szerint</w:t>
      </w:r>
    </w:p>
    <w:p w14:paraId="7DE685DE" w14:textId="7DF6054E" w:rsidR="00FF4A8E" w:rsidRPr="00FF4A8E" w:rsidRDefault="00FF4A8E" w:rsidP="00FF4A8E">
      <w:pPr>
        <w:pStyle w:val="Listaszerbekezds"/>
        <w:numPr>
          <w:ilvl w:val="0"/>
          <w:numId w:val="39"/>
        </w:numPr>
        <w:rPr>
          <w:b/>
          <w:bCs/>
          <w:i/>
          <w:iCs/>
        </w:rPr>
      </w:pPr>
      <w:r w:rsidRPr="00FF4A8E">
        <w:rPr>
          <w:b/>
          <w:bCs/>
          <w:i/>
          <w:iCs/>
        </w:rPr>
        <w:t xml:space="preserve">A Gondozási Központ értesítése megtörtént, a </w:t>
      </w:r>
      <w:r w:rsidR="006B62C1">
        <w:rPr>
          <w:b/>
          <w:bCs/>
          <w:i/>
          <w:iCs/>
        </w:rPr>
        <w:t>szakmai program</w:t>
      </w:r>
      <w:r w:rsidRPr="00FF4A8E">
        <w:rPr>
          <w:b/>
          <w:bCs/>
          <w:i/>
          <w:iCs/>
        </w:rPr>
        <w:t xml:space="preserve"> aláírásra került.</w:t>
      </w:r>
    </w:p>
    <w:p w14:paraId="4A5922DF" w14:textId="77777777" w:rsidR="00836022" w:rsidRPr="00E53413" w:rsidRDefault="00836022" w:rsidP="00836022"/>
    <w:p w14:paraId="11488E31" w14:textId="4C720B39" w:rsidR="00836022" w:rsidRPr="00E53413" w:rsidRDefault="00836022" w:rsidP="00FF4A8E">
      <w:pPr>
        <w:contextualSpacing/>
        <w:rPr>
          <w:rFonts w:eastAsia="SimSun"/>
          <w:kern w:val="1"/>
          <w:lang w:eastAsia="zh-CN" w:bidi="hi-IN"/>
        </w:rPr>
      </w:pPr>
      <w:r w:rsidRPr="002C72B2">
        <w:rPr>
          <w:rFonts w:cs="Calibri"/>
          <w:bCs/>
          <w:sz w:val="22"/>
          <w:szCs w:val="22"/>
        </w:rPr>
        <w:t>50/2025. (III. 18.) KT határozat</w:t>
      </w:r>
      <w:r w:rsidR="00FF4A8E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eastAsia="SimSun"/>
          <w:kern w:val="1"/>
          <w:lang w:eastAsia="zh-CN" w:bidi="hi-IN"/>
        </w:rPr>
        <w:t>Képviselő-testület elfogad</w:t>
      </w:r>
      <w:r w:rsidR="00FF4A8E">
        <w:rPr>
          <w:rFonts w:eastAsia="SimSun"/>
          <w:kern w:val="1"/>
          <w:lang w:eastAsia="zh-CN" w:bidi="hi-IN"/>
        </w:rPr>
        <w:t>t</w:t>
      </w:r>
      <w:r w:rsidRPr="00E53413">
        <w:rPr>
          <w:rFonts w:eastAsia="SimSun"/>
          <w:kern w:val="1"/>
          <w:lang w:eastAsia="zh-CN" w:bidi="hi-IN"/>
        </w:rPr>
        <w:t>a a Gondozási Központ Idősek Otthona Szakmai Programját.</w:t>
      </w:r>
    </w:p>
    <w:p w14:paraId="2783A433" w14:textId="77777777" w:rsidR="00836022" w:rsidRPr="00E53413" w:rsidRDefault="00836022" w:rsidP="00836022"/>
    <w:p w14:paraId="003F0D6D" w14:textId="77777777" w:rsidR="00836022" w:rsidRPr="00E53413" w:rsidRDefault="00836022" w:rsidP="00836022">
      <w:r w:rsidRPr="00E53413">
        <w:rPr>
          <w:b/>
        </w:rPr>
        <w:t>Felelős:</w:t>
      </w:r>
      <w:r w:rsidRPr="00E53413">
        <w:t xml:space="preserve"> </w:t>
      </w:r>
      <w:r w:rsidRPr="00E53413">
        <w:tab/>
        <w:t>Dr. Szilágyi Tibor polgármester</w:t>
      </w:r>
    </w:p>
    <w:p w14:paraId="0DF2BA5C" w14:textId="77777777" w:rsidR="00836022" w:rsidRPr="00E53413" w:rsidRDefault="00836022" w:rsidP="00836022">
      <w:r w:rsidRPr="00E53413">
        <w:rPr>
          <w:b/>
          <w:bCs/>
        </w:rPr>
        <w:t>Erről értesül</w:t>
      </w:r>
      <w:r w:rsidRPr="00E53413">
        <w:t>: Gondozási Központ</w:t>
      </w:r>
    </w:p>
    <w:p w14:paraId="33E411E6" w14:textId="77777777" w:rsidR="00836022" w:rsidRDefault="00836022" w:rsidP="00836022">
      <w:r w:rsidRPr="00E53413">
        <w:rPr>
          <w:b/>
        </w:rPr>
        <w:t>Határidő:</w:t>
      </w:r>
      <w:r w:rsidRPr="00E53413">
        <w:t xml:space="preserve"> </w:t>
      </w:r>
      <w:r w:rsidRPr="00E53413">
        <w:tab/>
        <w:t>értelem szerint</w:t>
      </w:r>
    </w:p>
    <w:p w14:paraId="4E257527" w14:textId="1681D6D6" w:rsidR="00FF4A8E" w:rsidRPr="00FF4A8E" w:rsidRDefault="00FF4A8E" w:rsidP="00FF4A8E">
      <w:pPr>
        <w:pStyle w:val="Listaszerbekezds"/>
        <w:numPr>
          <w:ilvl w:val="0"/>
          <w:numId w:val="39"/>
        </w:numPr>
        <w:rPr>
          <w:b/>
          <w:bCs/>
          <w:i/>
          <w:iCs/>
        </w:rPr>
      </w:pPr>
      <w:r w:rsidRPr="00FF4A8E">
        <w:rPr>
          <w:b/>
          <w:bCs/>
          <w:i/>
          <w:iCs/>
        </w:rPr>
        <w:t xml:space="preserve">A Gondozási Központ értesítése megtörtént, a </w:t>
      </w:r>
      <w:r w:rsidR="006B62C1">
        <w:rPr>
          <w:b/>
          <w:bCs/>
          <w:i/>
          <w:iCs/>
        </w:rPr>
        <w:t>szakmai program</w:t>
      </w:r>
      <w:r w:rsidRPr="00FF4A8E">
        <w:rPr>
          <w:b/>
          <w:bCs/>
          <w:i/>
          <w:iCs/>
        </w:rPr>
        <w:t xml:space="preserve"> aláírásra került.</w:t>
      </w:r>
    </w:p>
    <w:p w14:paraId="4F8F686C" w14:textId="77777777" w:rsidR="00836022" w:rsidRPr="00E53413" w:rsidRDefault="00836022" w:rsidP="00836022"/>
    <w:p w14:paraId="1C5F5696" w14:textId="72D7002D" w:rsidR="00836022" w:rsidRPr="00E53413" w:rsidRDefault="00836022" w:rsidP="00FF4A8E">
      <w:pPr>
        <w:contextualSpacing/>
        <w:rPr>
          <w:rFonts w:eastAsia="SimSun"/>
          <w:kern w:val="1"/>
          <w:lang w:eastAsia="zh-CN" w:bidi="hi-IN"/>
        </w:rPr>
      </w:pPr>
      <w:r w:rsidRPr="002C72B2">
        <w:rPr>
          <w:rFonts w:cs="Calibri"/>
          <w:bCs/>
          <w:sz w:val="22"/>
          <w:szCs w:val="22"/>
        </w:rPr>
        <w:t>51/2025. (III. 18.) KT határozat</w:t>
      </w:r>
      <w:r w:rsidR="00FF4A8E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eastAsia="SimSun"/>
          <w:kern w:val="1"/>
          <w:lang w:eastAsia="zh-CN" w:bidi="hi-IN"/>
        </w:rPr>
        <w:t>Képviselő-testület elfogad</w:t>
      </w:r>
      <w:r w:rsidR="00FF4A8E">
        <w:rPr>
          <w:rFonts w:eastAsia="SimSun"/>
          <w:kern w:val="1"/>
          <w:lang w:eastAsia="zh-CN" w:bidi="hi-IN"/>
        </w:rPr>
        <w:t>t</w:t>
      </w:r>
      <w:r w:rsidRPr="00E53413">
        <w:rPr>
          <w:rFonts w:eastAsia="SimSun"/>
          <w:kern w:val="1"/>
          <w:lang w:eastAsia="zh-CN" w:bidi="hi-IN"/>
        </w:rPr>
        <w:t>a a Gondozási Központ Szociális étkeztetés - szociális konyha Szakmai Programját.</w:t>
      </w:r>
    </w:p>
    <w:p w14:paraId="10898140" w14:textId="77777777" w:rsidR="00836022" w:rsidRPr="00E53413" w:rsidRDefault="00836022" w:rsidP="00836022"/>
    <w:p w14:paraId="0630360A" w14:textId="77777777" w:rsidR="00836022" w:rsidRPr="00E53413" w:rsidRDefault="00836022" w:rsidP="00836022">
      <w:r w:rsidRPr="00E53413">
        <w:rPr>
          <w:b/>
        </w:rPr>
        <w:t>Felelős:</w:t>
      </w:r>
      <w:r w:rsidRPr="00E53413">
        <w:t xml:space="preserve"> </w:t>
      </w:r>
      <w:r w:rsidRPr="00E53413">
        <w:tab/>
        <w:t>Dr. Szilágyi Tibor polgármester</w:t>
      </w:r>
    </w:p>
    <w:p w14:paraId="0295E38C" w14:textId="77777777" w:rsidR="00836022" w:rsidRPr="00E53413" w:rsidRDefault="00836022" w:rsidP="00836022">
      <w:r w:rsidRPr="00E53413">
        <w:rPr>
          <w:b/>
          <w:bCs/>
        </w:rPr>
        <w:t>Erről értesül</w:t>
      </w:r>
      <w:r w:rsidRPr="00E53413">
        <w:t>: Gondozási Központ</w:t>
      </w:r>
    </w:p>
    <w:p w14:paraId="4B471107" w14:textId="77777777" w:rsidR="00836022" w:rsidRDefault="00836022" w:rsidP="00836022">
      <w:r w:rsidRPr="00E53413">
        <w:rPr>
          <w:b/>
        </w:rPr>
        <w:t>Határidő:</w:t>
      </w:r>
      <w:r w:rsidRPr="00E53413">
        <w:t xml:space="preserve"> </w:t>
      </w:r>
      <w:r w:rsidRPr="00E53413">
        <w:tab/>
        <w:t>értelem szerint</w:t>
      </w:r>
    </w:p>
    <w:p w14:paraId="3D2EA72C" w14:textId="22C429C3" w:rsidR="00FF4A8E" w:rsidRPr="00FF4A8E" w:rsidRDefault="00FF4A8E" w:rsidP="00FF4A8E">
      <w:pPr>
        <w:pStyle w:val="Listaszerbekezds"/>
        <w:numPr>
          <w:ilvl w:val="0"/>
          <w:numId w:val="39"/>
        </w:numPr>
        <w:rPr>
          <w:b/>
          <w:bCs/>
          <w:i/>
          <w:iCs/>
        </w:rPr>
      </w:pPr>
      <w:r w:rsidRPr="00FF4A8E">
        <w:rPr>
          <w:b/>
          <w:bCs/>
          <w:i/>
          <w:iCs/>
        </w:rPr>
        <w:t xml:space="preserve">A Gondozási Központ értesítése megtörtént, a </w:t>
      </w:r>
      <w:r w:rsidR="006B62C1">
        <w:rPr>
          <w:b/>
          <w:bCs/>
          <w:i/>
          <w:iCs/>
        </w:rPr>
        <w:t>szakmai program</w:t>
      </w:r>
      <w:r w:rsidRPr="00FF4A8E">
        <w:rPr>
          <w:b/>
          <w:bCs/>
          <w:i/>
          <w:iCs/>
        </w:rPr>
        <w:t xml:space="preserve"> aláírásra került.</w:t>
      </w:r>
    </w:p>
    <w:p w14:paraId="006528F8" w14:textId="77777777" w:rsidR="00836022" w:rsidRPr="00E53413" w:rsidRDefault="00836022" w:rsidP="00836022"/>
    <w:p w14:paraId="555C71BB" w14:textId="7EA4B133" w:rsidR="00836022" w:rsidRPr="00E53413" w:rsidRDefault="00836022" w:rsidP="00FF4A8E">
      <w:pPr>
        <w:contextualSpacing/>
        <w:rPr>
          <w:rFonts w:eastAsia="SimSun"/>
          <w:kern w:val="1"/>
          <w:lang w:eastAsia="zh-CN" w:bidi="hi-IN"/>
        </w:rPr>
      </w:pPr>
      <w:r w:rsidRPr="002C72B2">
        <w:rPr>
          <w:rFonts w:cs="Calibri"/>
          <w:bCs/>
          <w:sz w:val="22"/>
          <w:szCs w:val="22"/>
        </w:rPr>
        <w:t>52/2025. (III. 18.) KT határozat</w:t>
      </w:r>
      <w:r w:rsidR="00FF4A8E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eastAsia="SimSun"/>
          <w:kern w:val="1"/>
          <w:lang w:eastAsia="zh-CN" w:bidi="hi-IN"/>
        </w:rPr>
        <w:t>Képviselő-testület elfogad</w:t>
      </w:r>
      <w:r w:rsidR="00FF4A8E">
        <w:rPr>
          <w:rFonts w:eastAsia="SimSun"/>
          <w:kern w:val="1"/>
          <w:lang w:eastAsia="zh-CN" w:bidi="hi-IN"/>
        </w:rPr>
        <w:t>t</w:t>
      </w:r>
      <w:r w:rsidRPr="00E53413">
        <w:rPr>
          <w:rFonts w:eastAsia="SimSun"/>
          <w:kern w:val="1"/>
          <w:lang w:eastAsia="zh-CN" w:bidi="hi-IN"/>
        </w:rPr>
        <w:t>a a Gondozási Központ Idősek Klubja Szakmai Programját.</w:t>
      </w:r>
    </w:p>
    <w:p w14:paraId="5683EF65" w14:textId="77777777" w:rsidR="00836022" w:rsidRPr="00E53413" w:rsidRDefault="00836022" w:rsidP="00836022"/>
    <w:p w14:paraId="1E83D514" w14:textId="77777777" w:rsidR="00836022" w:rsidRPr="00E53413" w:rsidRDefault="00836022" w:rsidP="00836022">
      <w:r w:rsidRPr="00E53413">
        <w:rPr>
          <w:b/>
        </w:rPr>
        <w:t>Felelős:</w:t>
      </w:r>
      <w:r w:rsidRPr="00E53413">
        <w:t xml:space="preserve"> </w:t>
      </w:r>
      <w:r w:rsidRPr="00E53413">
        <w:tab/>
        <w:t>Dr. Szilágyi Tibor polgármester</w:t>
      </w:r>
    </w:p>
    <w:p w14:paraId="42921C82" w14:textId="77777777" w:rsidR="00836022" w:rsidRPr="00E53413" w:rsidRDefault="00836022" w:rsidP="00836022">
      <w:r w:rsidRPr="00E53413">
        <w:rPr>
          <w:b/>
          <w:bCs/>
        </w:rPr>
        <w:t>Erről értesül</w:t>
      </w:r>
      <w:r w:rsidRPr="00E53413">
        <w:t>: Gondozási Központ</w:t>
      </w:r>
    </w:p>
    <w:p w14:paraId="7A5C8290" w14:textId="77777777" w:rsidR="00836022" w:rsidRPr="00E53413" w:rsidRDefault="00836022" w:rsidP="00836022">
      <w:r w:rsidRPr="00E53413">
        <w:rPr>
          <w:b/>
        </w:rPr>
        <w:t>Határidő:</w:t>
      </w:r>
      <w:r w:rsidRPr="00E53413">
        <w:t xml:space="preserve"> </w:t>
      </w:r>
      <w:r w:rsidRPr="00E53413">
        <w:tab/>
        <w:t>értelem szerint</w:t>
      </w:r>
    </w:p>
    <w:p w14:paraId="0F2EF302" w14:textId="7E668373" w:rsidR="00FF4A8E" w:rsidRPr="00FF4A8E" w:rsidRDefault="00FF4A8E" w:rsidP="00FF4A8E">
      <w:pPr>
        <w:pStyle w:val="Listaszerbekezds"/>
        <w:numPr>
          <w:ilvl w:val="0"/>
          <w:numId w:val="39"/>
        </w:numPr>
        <w:rPr>
          <w:b/>
          <w:bCs/>
          <w:i/>
          <w:iCs/>
        </w:rPr>
      </w:pPr>
      <w:r w:rsidRPr="00FF4A8E">
        <w:rPr>
          <w:b/>
          <w:bCs/>
          <w:i/>
          <w:iCs/>
        </w:rPr>
        <w:t xml:space="preserve">A Gondozási Központ értesítése megtörtént, a </w:t>
      </w:r>
      <w:r w:rsidR="006B62C1">
        <w:rPr>
          <w:b/>
          <w:bCs/>
          <w:i/>
          <w:iCs/>
        </w:rPr>
        <w:t>szakmai program</w:t>
      </w:r>
      <w:r w:rsidRPr="00FF4A8E">
        <w:rPr>
          <w:b/>
          <w:bCs/>
          <w:i/>
          <w:iCs/>
        </w:rPr>
        <w:t xml:space="preserve"> aláírásra került.</w:t>
      </w:r>
    </w:p>
    <w:p w14:paraId="4A09B843" w14:textId="77777777" w:rsidR="00836022" w:rsidRDefault="00836022" w:rsidP="00836022"/>
    <w:p w14:paraId="64A68F88" w14:textId="77777777" w:rsidR="00B0565C" w:rsidRDefault="00B0565C" w:rsidP="00836022"/>
    <w:p w14:paraId="61852BE3" w14:textId="4D0D5663" w:rsidR="00836022" w:rsidRPr="002C72B2" w:rsidRDefault="002C72B2" w:rsidP="00836022">
      <w:pPr>
        <w:rPr>
          <w:rFonts w:cs="Calibri"/>
          <w:bCs/>
          <w:szCs w:val="22"/>
        </w:rPr>
      </w:pPr>
      <w:r>
        <w:rPr>
          <w:rFonts w:cs="Calibri"/>
          <w:bCs/>
          <w:szCs w:val="22"/>
        </w:rPr>
        <w:t>A</w:t>
      </w:r>
      <w:r w:rsidR="00836022" w:rsidRPr="002C72B2">
        <w:rPr>
          <w:rFonts w:cs="Calibri"/>
          <w:bCs/>
          <w:szCs w:val="22"/>
        </w:rPr>
        <w:t xml:space="preserve"> Képviselő-testület – 7 igen szavazattal, ellenszavazat és tartózkodás nélkül – megalkotta a gyermekek napközbeni ellátásának ellátási formák szerinti intézményi térítési díjairól szóló 3/2025. (III. 19.) önkormányzati rendeletét.</w:t>
      </w:r>
    </w:p>
    <w:p w14:paraId="4CF18818" w14:textId="77777777" w:rsidR="00836022" w:rsidRDefault="00836022" w:rsidP="00836022">
      <w:pPr>
        <w:rPr>
          <w:rFonts w:cs="Calibri"/>
          <w:bCs/>
          <w:szCs w:val="22"/>
        </w:rPr>
      </w:pPr>
    </w:p>
    <w:p w14:paraId="19B339F8" w14:textId="77777777" w:rsidR="00B0565C" w:rsidRPr="002C72B2" w:rsidRDefault="00B0565C" w:rsidP="00836022">
      <w:pPr>
        <w:rPr>
          <w:rFonts w:cs="Calibri"/>
          <w:bCs/>
          <w:szCs w:val="22"/>
        </w:rPr>
      </w:pPr>
    </w:p>
    <w:p w14:paraId="68FED862" w14:textId="13B7FB4B" w:rsidR="00836022" w:rsidRPr="002C72B2" w:rsidRDefault="002C72B2" w:rsidP="00836022">
      <w:pPr>
        <w:rPr>
          <w:rFonts w:cs="Calibri"/>
          <w:bCs/>
          <w:szCs w:val="22"/>
        </w:rPr>
      </w:pPr>
      <w:r>
        <w:rPr>
          <w:rFonts w:cs="Calibri"/>
          <w:bCs/>
          <w:szCs w:val="22"/>
        </w:rPr>
        <w:t>A</w:t>
      </w:r>
      <w:r w:rsidR="00836022" w:rsidRPr="002C72B2">
        <w:rPr>
          <w:rFonts w:cs="Calibri"/>
          <w:bCs/>
          <w:szCs w:val="22"/>
        </w:rPr>
        <w:t xml:space="preserve"> Képviselő-testület – 7 igen szavazattal, ellenszavazat és tartózkodás nélkül – módosította a személyes gondoskodás körébe tartozó szociális ellátások térítési díjairól szóló 5/2021. (III. 31.) önkormányzati rendeletét a 4/2025. (III. 19.) önkormányzati rendeletével.</w:t>
      </w:r>
    </w:p>
    <w:p w14:paraId="13C01560" w14:textId="77777777" w:rsidR="00836022" w:rsidRDefault="00836022" w:rsidP="00836022">
      <w:pPr>
        <w:rPr>
          <w:rFonts w:cs="Calibri"/>
          <w:b/>
          <w:bCs/>
          <w:szCs w:val="22"/>
        </w:rPr>
      </w:pPr>
    </w:p>
    <w:p w14:paraId="68D4FCF8" w14:textId="77777777" w:rsidR="00B0565C" w:rsidRDefault="00B0565C" w:rsidP="00836022">
      <w:pPr>
        <w:rPr>
          <w:rFonts w:cs="Calibri"/>
          <w:b/>
          <w:bCs/>
          <w:szCs w:val="22"/>
        </w:rPr>
      </w:pPr>
    </w:p>
    <w:p w14:paraId="7B3E880B" w14:textId="77777777" w:rsidR="00B0565C" w:rsidRDefault="00B0565C" w:rsidP="00836022">
      <w:pPr>
        <w:rPr>
          <w:rFonts w:cs="Calibri"/>
          <w:b/>
          <w:bCs/>
          <w:szCs w:val="22"/>
        </w:rPr>
      </w:pPr>
    </w:p>
    <w:p w14:paraId="017D586F" w14:textId="77777777" w:rsidR="00B0565C" w:rsidRDefault="00B0565C" w:rsidP="00836022">
      <w:pPr>
        <w:rPr>
          <w:rFonts w:cs="Calibri"/>
          <w:b/>
          <w:bCs/>
          <w:szCs w:val="22"/>
        </w:rPr>
      </w:pPr>
    </w:p>
    <w:p w14:paraId="2E5D516E" w14:textId="77777777" w:rsidR="00B0565C" w:rsidRDefault="00B0565C" w:rsidP="00836022">
      <w:pPr>
        <w:rPr>
          <w:rFonts w:cs="Calibri"/>
          <w:b/>
          <w:bCs/>
          <w:szCs w:val="22"/>
        </w:rPr>
      </w:pPr>
    </w:p>
    <w:p w14:paraId="761F2283" w14:textId="539DF072" w:rsidR="00836022" w:rsidRPr="00E53413" w:rsidRDefault="00836022" w:rsidP="00836022">
      <w:pPr>
        <w:contextualSpacing/>
        <w:rPr>
          <w:rFonts w:cs="Calibri"/>
          <w:color w:val="00000A"/>
          <w:szCs w:val="22"/>
        </w:rPr>
      </w:pPr>
      <w:r w:rsidRPr="002C72B2">
        <w:rPr>
          <w:rFonts w:cs="Calibri"/>
          <w:bCs/>
          <w:sz w:val="22"/>
          <w:szCs w:val="22"/>
        </w:rPr>
        <w:lastRenderedPageBreak/>
        <w:t>53/2025. (III. 18.) KT határozat</w:t>
      </w:r>
      <w:r w:rsidR="00FF4A8E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cs="Calibri"/>
          <w:color w:val="00000A"/>
          <w:szCs w:val="22"/>
        </w:rPr>
        <w:t>Képviselő-testület dönt</w:t>
      </w:r>
      <w:r w:rsidR="00FF4A8E">
        <w:rPr>
          <w:rFonts w:cs="Calibri"/>
          <w:color w:val="00000A"/>
          <w:szCs w:val="22"/>
        </w:rPr>
        <w:t>ött</w:t>
      </w:r>
      <w:r w:rsidRPr="00E53413">
        <w:rPr>
          <w:rFonts w:cs="Calibri"/>
          <w:color w:val="00000A"/>
          <w:szCs w:val="22"/>
        </w:rPr>
        <w:t xml:space="preserve"> arról, hogy elfogadja a Humán Szolgáltató Központ (5742 Elek, Gyulai út 18.) 2024. évi munkájáról szóló beszámolót. </w:t>
      </w:r>
      <w:bookmarkStart w:id="6" w:name="_Hlk29536316"/>
    </w:p>
    <w:p w14:paraId="237BE0BF" w14:textId="77777777" w:rsidR="00836022" w:rsidRPr="00E53413" w:rsidRDefault="00836022" w:rsidP="00836022">
      <w:pPr>
        <w:rPr>
          <w:rFonts w:cs="Calibri"/>
          <w:color w:val="00000A"/>
          <w:szCs w:val="22"/>
        </w:rPr>
      </w:pPr>
    </w:p>
    <w:p w14:paraId="6269BB41" w14:textId="77777777" w:rsidR="00836022" w:rsidRPr="00E53413" w:rsidRDefault="00836022" w:rsidP="00836022">
      <w:pPr>
        <w:rPr>
          <w:rFonts w:cs="Calibri"/>
          <w:color w:val="00000A"/>
          <w:szCs w:val="22"/>
        </w:rPr>
      </w:pPr>
      <w:r w:rsidRPr="00E53413">
        <w:rPr>
          <w:rFonts w:cs="Calibri"/>
          <w:b/>
          <w:color w:val="00000A"/>
          <w:szCs w:val="22"/>
        </w:rPr>
        <w:t>Felelős:</w:t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  <w:t>Dr. Szilágyi Tibor polgármester</w:t>
      </w:r>
    </w:p>
    <w:p w14:paraId="0D418B7A" w14:textId="77777777" w:rsidR="00836022" w:rsidRPr="00E53413" w:rsidRDefault="00836022" w:rsidP="00836022">
      <w:pPr>
        <w:rPr>
          <w:rFonts w:cs="Calibri"/>
          <w:color w:val="00000A"/>
          <w:szCs w:val="22"/>
        </w:rPr>
      </w:pPr>
      <w:r w:rsidRPr="00E53413">
        <w:rPr>
          <w:rFonts w:cs="Calibri"/>
          <w:b/>
          <w:bCs/>
          <w:color w:val="00000A"/>
          <w:szCs w:val="22"/>
        </w:rPr>
        <w:t>Erről értesül:</w:t>
      </w:r>
      <w:r w:rsidRPr="00E53413">
        <w:rPr>
          <w:rFonts w:cs="Calibri"/>
          <w:color w:val="00000A"/>
          <w:szCs w:val="22"/>
        </w:rPr>
        <w:t xml:space="preserve"> </w:t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  <w:t>Wengerter Bernadett képviselő, Humán Szolgáltató Központ</w:t>
      </w:r>
    </w:p>
    <w:p w14:paraId="26907926" w14:textId="77777777" w:rsidR="00836022" w:rsidRDefault="00836022" w:rsidP="00836022">
      <w:pPr>
        <w:rPr>
          <w:rFonts w:cs="Calibri"/>
          <w:color w:val="00000A"/>
          <w:szCs w:val="22"/>
        </w:rPr>
      </w:pPr>
      <w:r w:rsidRPr="00E53413">
        <w:rPr>
          <w:rFonts w:cs="Calibri"/>
          <w:b/>
          <w:color w:val="00000A"/>
          <w:szCs w:val="22"/>
        </w:rPr>
        <w:t>Határidő:</w:t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  <w:t>értelem szerint</w:t>
      </w:r>
    </w:p>
    <w:p w14:paraId="0F8478A1" w14:textId="48735F29" w:rsidR="00836022" w:rsidRDefault="00FF4A8E" w:rsidP="00FF4A8E">
      <w:pPr>
        <w:pStyle w:val="Listaszerbekezds"/>
        <w:numPr>
          <w:ilvl w:val="0"/>
          <w:numId w:val="39"/>
        </w:numPr>
        <w:rPr>
          <w:rFonts w:cs="Calibri"/>
          <w:b/>
          <w:bCs/>
          <w:i/>
          <w:iCs/>
          <w:color w:val="00000A"/>
          <w:szCs w:val="22"/>
        </w:rPr>
      </w:pPr>
      <w:r w:rsidRPr="00FF4A8E">
        <w:rPr>
          <w:rFonts w:cs="Calibri"/>
          <w:b/>
          <w:bCs/>
          <w:i/>
          <w:iCs/>
          <w:color w:val="00000A"/>
          <w:szCs w:val="22"/>
        </w:rPr>
        <w:t>Az értesítés megtörtént.</w:t>
      </w:r>
    </w:p>
    <w:p w14:paraId="1B40A313" w14:textId="77777777" w:rsidR="006B62C1" w:rsidRPr="00FF4A8E" w:rsidRDefault="006B62C1" w:rsidP="006B62C1">
      <w:pPr>
        <w:pStyle w:val="Listaszerbekezds"/>
        <w:rPr>
          <w:rFonts w:cs="Calibri"/>
          <w:b/>
          <w:bCs/>
          <w:i/>
          <w:iCs/>
          <w:color w:val="00000A"/>
          <w:szCs w:val="22"/>
        </w:rPr>
      </w:pPr>
    </w:p>
    <w:bookmarkEnd w:id="6"/>
    <w:p w14:paraId="74841D1F" w14:textId="51E82C62" w:rsidR="00836022" w:rsidRPr="00E53413" w:rsidRDefault="00836022" w:rsidP="00FF4A8E">
      <w:pPr>
        <w:contextualSpacing/>
        <w:rPr>
          <w:rFonts w:eastAsia="Times New Roman"/>
          <w:szCs w:val="20"/>
          <w:lang w:eastAsia="hu-HU"/>
        </w:rPr>
      </w:pPr>
      <w:r w:rsidRPr="002C72B2">
        <w:rPr>
          <w:rFonts w:cs="Calibri"/>
          <w:bCs/>
          <w:sz w:val="22"/>
          <w:szCs w:val="22"/>
        </w:rPr>
        <w:t>54/2025. (III. 18.) KT határozat</w:t>
      </w:r>
      <w:r w:rsidR="00FF4A8E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eastAsia="Times New Roman"/>
          <w:szCs w:val="20"/>
          <w:lang w:eastAsia="hu-HU"/>
        </w:rPr>
        <w:t>Képviselő-testület dönt</w:t>
      </w:r>
      <w:r w:rsidR="00FF4A8E">
        <w:rPr>
          <w:rFonts w:eastAsia="Times New Roman"/>
          <w:szCs w:val="20"/>
          <w:lang w:eastAsia="hu-HU"/>
        </w:rPr>
        <w:t>ött</w:t>
      </w:r>
      <w:r w:rsidRPr="00E53413">
        <w:rPr>
          <w:rFonts w:eastAsia="Times New Roman"/>
          <w:szCs w:val="20"/>
          <w:lang w:eastAsia="hu-HU"/>
        </w:rPr>
        <w:t xml:space="preserve"> arról, hogy a természetben az 5932 Gádoros, Bajcsy-Zsilinszky utca 86. szám alatti ingatlan vonatkozásában a Gádoros, belterület 1552/A hrsz. III/1. sorszám és az 1552/B hrsz III/1. sorszám alatt Gádoros Nagyközség Önkormányzata javára bejegyzett elővásárlási jogával nem kíván élni.</w:t>
      </w:r>
    </w:p>
    <w:p w14:paraId="0B5E2121" w14:textId="7CC55105" w:rsidR="00836022" w:rsidRPr="00E53413" w:rsidRDefault="00836022" w:rsidP="00836022">
      <w:pPr>
        <w:spacing w:after="160" w:line="276" w:lineRule="auto"/>
        <w:jc w:val="left"/>
        <w:rPr>
          <w:rFonts w:eastAsia="Times New Roman"/>
          <w:szCs w:val="20"/>
          <w:lang w:eastAsia="hu-HU"/>
        </w:rPr>
      </w:pPr>
      <w:r w:rsidRPr="00E53413">
        <w:rPr>
          <w:rFonts w:eastAsia="Times New Roman"/>
          <w:szCs w:val="20"/>
          <w:lang w:eastAsia="hu-HU"/>
        </w:rPr>
        <w:t>Felkér</w:t>
      </w:r>
      <w:r w:rsidR="00FF4A8E">
        <w:rPr>
          <w:rFonts w:eastAsia="Times New Roman"/>
          <w:szCs w:val="20"/>
          <w:lang w:eastAsia="hu-HU"/>
        </w:rPr>
        <w:t>te</w:t>
      </w:r>
      <w:r w:rsidRPr="00E53413">
        <w:rPr>
          <w:rFonts w:eastAsia="Times New Roman"/>
          <w:szCs w:val="20"/>
          <w:lang w:eastAsia="hu-HU"/>
        </w:rPr>
        <w:t xml:space="preserve"> Polgármester Urat a szükséges intézkedés megtételére.</w:t>
      </w:r>
    </w:p>
    <w:p w14:paraId="3529B400" w14:textId="77777777" w:rsidR="00836022" w:rsidRPr="00E53413" w:rsidRDefault="00836022" w:rsidP="00836022">
      <w:pPr>
        <w:spacing w:line="276" w:lineRule="auto"/>
      </w:pPr>
    </w:p>
    <w:p w14:paraId="1BEB22A5" w14:textId="77777777" w:rsidR="00836022" w:rsidRPr="00E53413" w:rsidRDefault="00836022" w:rsidP="00836022">
      <w:pPr>
        <w:spacing w:line="276" w:lineRule="auto"/>
      </w:pPr>
      <w:r w:rsidRPr="00E53413">
        <w:rPr>
          <w:b/>
          <w:bCs/>
        </w:rPr>
        <w:t>Végrehajtásért felelős</w:t>
      </w:r>
      <w:r w:rsidRPr="00E53413">
        <w:t>:</w:t>
      </w:r>
      <w:r w:rsidRPr="00E53413">
        <w:tab/>
        <w:t>Dr. Szilágyi Tibor polgármester</w:t>
      </w:r>
    </w:p>
    <w:p w14:paraId="269CC1B9" w14:textId="306D1994" w:rsidR="00836022" w:rsidRPr="00E53413" w:rsidRDefault="00836022" w:rsidP="00836022">
      <w:pPr>
        <w:spacing w:line="276" w:lineRule="auto"/>
        <w:jc w:val="left"/>
        <w:rPr>
          <w:rFonts w:eastAsia="Times New Roman"/>
          <w:szCs w:val="20"/>
          <w:lang w:eastAsia="hu-HU"/>
        </w:rPr>
      </w:pPr>
      <w:r w:rsidRPr="00E53413">
        <w:rPr>
          <w:b/>
          <w:bCs/>
        </w:rPr>
        <w:t>Erről értesül:</w:t>
      </w:r>
      <w:r w:rsidRPr="00E53413">
        <w:tab/>
      </w:r>
      <w:r w:rsidRPr="00E53413">
        <w:tab/>
      </w:r>
      <w:r w:rsidRPr="00E53413">
        <w:tab/>
      </w:r>
      <w:r w:rsidRPr="00E53413">
        <w:rPr>
          <w:rFonts w:eastAsia="Times New Roman"/>
          <w:szCs w:val="20"/>
          <w:lang w:eastAsia="hu-HU"/>
        </w:rPr>
        <w:t xml:space="preserve">Simondán Mihályné </w:t>
      </w:r>
      <w:r w:rsidRPr="00E53413">
        <w:rPr>
          <w:rFonts w:eastAsia="Times New Roman"/>
          <w:szCs w:val="20"/>
          <w:lang w:eastAsia="hu-HU"/>
        </w:rPr>
        <w:tab/>
      </w:r>
    </w:p>
    <w:p w14:paraId="66C0AF5F" w14:textId="2E2A4F23" w:rsidR="00836022" w:rsidRPr="00E53413" w:rsidRDefault="00836022" w:rsidP="00836022">
      <w:pPr>
        <w:spacing w:line="276" w:lineRule="auto"/>
        <w:ind w:left="2127" w:firstLine="709"/>
        <w:jc w:val="left"/>
        <w:rPr>
          <w:rFonts w:eastAsia="Times New Roman"/>
          <w:szCs w:val="20"/>
          <w:lang w:eastAsia="hu-HU"/>
        </w:rPr>
      </w:pPr>
      <w:r w:rsidRPr="00E53413">
        <w:rPr>
          <w:rFonts w:eastAsia="Times New Roman"/>
          <w:szCs w:val="20"/>
          <w:lang w:eastAsia="hu-HU"/>
        </w:rPr>
        <w:t xml:space="preserve">Virág Csabáné </w:t>
      </w:r>
      <w:r w:rsidRPr="00E53413">
        <w:rPr>
          <w:rFonts w:eastAsia="Times New Roman"/>
          <w:szCs w:val="20"/>
          <w:lang w:eastAsia="hu-HU"/>
        </w:rPr>
        <w:tab/>
      </w:r>
    </w:p>
    <w:p w14:paraId="0914AF33" w14:textId="77777777" w:rsidR="00836022" w:rsidRDefault="00836022" w:rsidP="00836022">
      <w:pPr>
        <w:spacing w:line="276" w:lineRule="auto"/>
      </w:pPr>
      <w:r w:rsidRPr="00E53413">
        <w:rPr>
          <w:b/>
          <w:bCs/>
        </w:rPr>
        <w:t>Határidő:</w:t>
      </w:r>
      <w:r w:rsidRPr="00E53413">
        <w:tab/>
      </w:r>
      <w:r w:rsidRPr="00E53413">
        <w:tab/>
      </w:r>
      <w:r w:rsidRPr="00E53413">
        <w:tab/>
        <w:t>értelem szerint</w:t>
      </w:r>
    </w:p>
    <w:p w14:paraId="7991E947" w14:textId="50A496A0" w:rsidR="00836022" w:rsidRPr="00FF4A8E" w:rsidRDefault="00B0565C" w:rsidP="00FF4A8E">
      <w:pPr>
        <w:pStyle w:val="Listaszerbekezds"/>
        <w:numPr>
          <w:ilvl w:val="0"/>
          <w:numId w:val="39"/>
        </w:numPr>
        <w:spacing w:line="276" w:lineRule="auto"/>
        <w:rPr>
          <w:b/>
          <w:bCs/>
          <w:i/>
          <w:iCs/>
        </w:rPr>
      </w:pPr>
      <w:r>
        <w:rPr>
          <w:b/>
          <w:bCs/>
          <w:i/>
          <w:iCs/>
        </w:rPr>
        <w:t>Határozat  megküldésre került, a</w:t>
      </w:r>
      <w:r w:rsidR="00FF4A8E" w:rsidRPr="00FF4A8E">
        <w:rPr>
          <w:b/>
          <w:bCs/>
          <w:i/>
          <w:iCs/>
        </w:rPr>
        <w:t xml:space="preserve">z intézkedés megtörtént. </w:t>
      </w:r>
    </w:p>
    <w:p w14:paraId="24C918AE" w14:textId="77777777" w:rsidR="00FF4A8E" w:rsidRPr="00E53413" w:rsidRDefault="00FF4A8E" w:rsidP="00FF4A8E">
      <w:pPr>
        <w:spacing w:line="276" w:lineRule="auto"/>
      </w:pPr>
    </w:p>
    <w:p w14:paraId="76514A3F" w14:textId="6F2E2953" w:rsidR="00836022" w:rsidRPr="00E53413" w:rsidRDefault="00836022" w:rsidP="00836022">
      <w:pPr>
        <w:contextualSpacing/>
        <w:rPr>
          <w:rFonts w:cs="Calibri"/>
          <w:color w:val="00000A"/>
          <w:szCs w:val="22"/>
        </w:rPr>
      </w:pPr>
      <w:r w:rsidRPr="002C72B2">
        <w:rPr>
          <w:rFonts w:cs="Calibri"/>
          <w:bCs/>
          <w:sz w:val="22"/>
          <w:szCs w:val="22"/>
        </w:rPr>
        <w:t>55/2025. (III. 18.) KT határozat</w:t>
      </w:r>
      <w:r w:rsidR="00FF4A8E">
        <w:rPr>
          <w:rFonts w:cs="Calibri"/>
          <w:bCs/>
          <w:sz w:val="22"/>
          <w:szCs w:val="22"/>
        </w:rPr>
        <w:t xml:space="preserve">tal a </w:t>
      </w:r>
      <w:r w:rsidRPr="00E53413">
        <w:rPr>
          <w:rFonts w:cs="Calibri"/>
          <w:color w:val="00000A"/>
          <w:szCs w:val="22"/>
        </w:rPr>
        <w:t xml:space="preserve">Képviselő-testület a 42/2024. (III. 26.) KT határozatot kiegészíti azzal, hogy bérleti szerződést köt - az adásvételi előszerződéshez - a Türkifarm Kft.-vel (5931 Nagyszénás, Székácsmajor 2., képviseli: Jámborcsik László ügyvezető) a Gádoros 1332 hrsz-ú ingatlanra, a bérleti díjat évi </w:t>
      </w:r>
      <w:proofErr w:type="gramStart"/>
      <w:r w:rsidRPr="00E53413">
        <w:rPr>
          <w:rFonts w:cs="Calibri"/>
          <w:color w:val="00000A"/>
          <w:szCs w:val="22"/>
        </w:rPr>
        <w:t>10.000,-</w:t>
      </w:r>
      <w:proofErr w:type="gramEnd"/>
      <w:r w:rsidRPr="00E53413">
        <w:rPr>
          <w:rFonts w:cs="Calibri"/>
          <w:color w:val="00000A"/>
          <w:szCs w:val="22"/>
        </w:rPr>
        <w:t xml:space="preserve"> Ft + ÁFA, azaz Tízezer forint + ÁFA összegben állapítja meg.</w:t>
      </w:r>
    </w:p>
    <w:p w14:paraId="279A45E7" w14:textId="77777777" w:rsidR="00836022" w:rsidRPr="00E53413" w:rsidRDefault="00836022" w:rsidP="00836022">
      <w:pPr>
        <w:rPr>
          <w:rFonts w:cs="Calibri"/>
          <w:color w:val="00000A"/>
          <w:szCs w:val="22"/>
        </w:rPr>
      </w:pPr>
    </w:p>
    <w:p w14:paraId="647881DD" w14:textId="128035E6" w:rsidR="00836022" w:rsidRPr="00E53413" w:rsidRDefault="00836022" w:rsidP="00836022">
      <w:pPr>
        <w:rPr>
          <w:rFonts w:cs="Calibri"/>
          <w:color w:val="00000A"/>
          <w:szCs w:val="22"/>
        </w:rPr>
      </w:pPr>
      <w:r w:rsidRPr="00E53413">
        <w:rPr>
          <w:rFonts w:cs="Calibri"/>
          <w:color w:val="00000A"/>
          <w:szCs w:val="22"/>
        </w:rPr>
        <w:t>Felkér</w:t>
      </w:r>
      <w:r w:rsidR="00FF4A8E">
        <w:rPr>
          <w:rFonts w:cs="Calibri"/>
          <w:color w:val="00000A"/>
          <w:szCs w:val="22"/>
        </w:rPr>
        <w:t>te</w:t>
      </w:r>
      <w:r w:rsidRPr="00E53413">
        <w:rPr>
          <w:rFonts w:cs="Calibri"/>
          <w:color w:val="00000A"/>
          <w:szCs w:val="22"/>
        </w:rPr>
        <w:t xml:space="preserve"> a Polgármester Urat a bérleti szerződés aláírására.</w:t>
      </w:r>
    </w:p>
    <w:p w14:paraId="7E1AD80B" w14:textId="77777777" w:rsidR="00836022" w:rsidRPr="00E53413" w:rsidRDefault="00836022" w:rsidP="00836022">
      <w:pPr>
        <w:rPr>
          <w:rFonts w:cs="Calibri"/>
          <w:color w:val="00000A"/>
          <w:szCs w:val="22"/>
        </w:rPr>
      </w:pPr>
    </w:p>
    <w:p w14:paraId="66DF1940" w14:textId="77777777" w:rsidR="00836022" w:rsidRPr="00E53413" w:rsidRDefault="00836022" w:rsidP="00836022">
      <w:pPr>
        <w:rPr>
          <w:rFonts w:cs="Calibri"/>
          <w:color w:val="00000A"/>
          <w:szCs w:val="22"/>
        </w:rPr>
      </w:pPr>
      <w:r w:rsidRPr="00E53413">
        <w:rPr>
          <w:rFonts w:cs="Calibri"/>
          <w:b/>
          <w:color w:val="00000A"/>
          <w:szCs w:val="22"/>
        </w:rPr>
        <w:t>Felelős:</w:t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  <w:t>Dr. Szilágyi Tibor polgármester</w:t>
      </w:r>
    </w:p>
    <w:p w14:paraId="17D8A4D0" w14:textId="77777777" w:rsidR="00836022" w:rsidRPr="00E53413" w:rsidRDefault="00836022" w:rsidP="00836022">
      <w:pPr>
        <w:rPr>
          <w:rFonts w:cs="Calibri"/>
          <w:color w:val="00000A"/>
          <w:szCs w:val="22"/>
        </w:rPr>
      </w:pPr>
      <w:r w:rsidRPr="00E53413">
        <w:rPr>
          <w:rFonts w:cs="Calibri"/>
          <w:b/>
          <w:bCs/>
          <w:color w:val="00000A"/>
          <w:szCs w:val="22"/>
        </w:rPr>
        <w:t>Erről értesül:</w:t>
      </w:r>
      <w:r w:rsidRPr="00E53413">
        <w:rPr>
          <w:rFonts w:cs="Calibri"/>
          <w:color w:val="00000A"/>
          <w:szCs w:val="22"/>
        </w:rPr>
        <w:t xml:space="preserve"> </w:t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  <w:t>Türkifarm Kft.</w:t>
      </w:r>
    </w:p>
    <w:p w14:paraId="6D377D00" w14:textId="77777777" w:rsidR="00836022" w:rsidRPr="00E53413" w:rsidRDefault="00836022" w:rsidP="00836022">
      <w:pPr>
        <w:rPr>
          <w:rFonts w:cs="Calibri"/>
          <w:color w:val="00000A"/>
          <w:szCs w:val="22"/>
        </w:rPr>
      </w:pP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  <w:t>Libor Zsolt Istvánné pénzügyi csoportvezető</w:t>
      </w:r>
    </w:p>
    <w:p w14:paraId="04C3671C" w14:textId="77777777" w:rsidR="00836022" w:rsidRDefault="00836022" w:rsidP="00836022">
      <w:pPr>
        <w:rPr>
          <w:rFonts w:cs="Calibri"/>
          <w:color w:val="00000A"/>
          <w:szCs w:val="22"/>
        </w:rPr>
      </w:pPr>
      <w:r w:rsidRPr="00E53413">
        <w:rPr>
          <w:rFonts w:cs="Calibri"/>
          <w:b/>
          <w:color w:val="00000A"/>
          <w:szCs w:val="22"/>
        </w:rPr>
        <w:t>Határidő:</w:t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</w:r>
      <w:r w:rsidRPr="00E53413">
        <w:rPr>
          <w:rFonts w:cs="Calibri"/>
          <w:color w:val="00000A"/>
          <w:szCs w:val="22"/>
        </w:rPr>
        <w:tab/>
        <w:t>értelem szerint</w:t>
      </w:r>
    </w:p>
    <w:p w14:paraId="50106BE4" w14:textId="109456DD" w:rsidR="00770C98" w:rsidRPr="00FF4A8E" w:rsidRDefault="00FF4A8E" w:rsidP="00FF4A8E">
      <w:pPr>
        <w:pStyle w:val="Listaszerbekezds"/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  <w:rPr>
          <w:rFonts w:cs="Calibri"/>
          <w:b/>
          <w:bCs/>
          <w:i/>
          <w:iCs/>
        </w:rPr>
      </w:pPr>
      <w:r w:rsidRPr="00FF4A8E">
        <w:rPr>
          <w:rFonts w:cs="Calibri"/>
          <w:b/>
          <w:bCs/>
          <w:i/>
          <w:iCs/>
        </w:rPr>
        <w:t>A bérleti szerződés aláírásra került.</w:t>
      </w:r>
    </w:p>
    <w:p w14:paraId="521D9B89" w14:textId="77777777" w:rsidR="00836022" w:rsidRPr="000315FF" w:rsidRDefault="00836022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  <w:sz w:val="20"/>
          <w:szCs w:val="20"/>
        </w:rPr>
      </w:pPr>
    </w:p>
    <w:p w14:paraId="49A092CE" w14:textId="7688CD03" w:rsidR="00BD0110" w:rsidRPr="00BD0110" w:rsidRDefault="00FF4A8E" w:rsidP="00BD0110">
      <w:r>
        <w:t xml:space="preserve">Gádoros Nagyközségi Önkormányzat Képviselő-testülete a </w:t>
      </w:r>
      <w:r w:rsidRPr="003A2F2B">
        <w:rPr>
          <w:b/>
          <w:bCs/>
        </w:rPr>
        <w:t>202</w:t>
      </w:r>
      <w:r>
        <w:rPr>
          <w:b/>
          <w:bCs/>
        </w:rPr>
        <w:t>5 április 7-ei</w:t>
      </w:r>
      <w:r>
        <w:t xml:space="preserve"> rendkívüli ülésen</w:t>
      </w:r>
      <w:r>
        <w:rPr>
          <w:b/>
        </w:rPr>
        <w:t xml:space="preserve"> az 56/</w:t>
      </w:r>
      <w:r w:rsidRPr="00EF58D2">
        <w:rPr>
          <w:rFonts w:cs="Calibri"/>
          <w:b/>
          <w:bCs/>
          <w:szCs w:val="22"/>
        </w:rPr>
        <w:t>202</w:t>
      </w:r>
      <w:r>
        <w:rPr>
          <w:rFonts w:cs="Calibri"/>
          <w:b/>
          <w:bCs/>
          <w:szCs w:val="22"/>
        </w:rPr>
        <w:t>5</w:t>
      </w:r>
      <w:r w:rsidRPr="00EF58D2">
        <w:rPr>
          <w:rFonts w:cs="Calibri"/>
          <w:b/>
          <w:bCs/>
          <w:szCs w:val="22"/>
        </w:rPr>
        <w:t>. (</w:t>
      </w:r>
      <w:r>
        <w:rPr>
          <w:rFonts w:cs="Calibri"/>
          <w:b/>
          <w:bCs/>
          <w:szCs w:val="22"/>
        </w:rPr>
        <w:t>IV. 07.</w:t>
      </w:r>
      <w:r w:rsidRPr="00EF58D2">
        <w:rPr>
          <w:rFonts w:cs="Calibri"/>
          <w:b/>
          <w:bCs/>
          <w:szCs w:val="22"/>
        </w:rPr>
        <w:t>) KT határozat</w:t>
      </w:r>
      <w:r>
        <w:rPr>
          <w:rFonts w:cs="Calibri"/>
          <w:b/>
          <w:bCs/>
          <w:szCs w:val="22"/>
        </w:rPr>
        <w:t xml:space="preserve">tal </w:t>
      </w:r>
      <w:r w:rsidR="00BD0110" w:rsidRPr="00BD0110">
        <w:t>megtárgyalta és úgy határozott, hogy a Versenyképes Járások Program felhívásra az Orosházi Járás településeivel együttműködve, konzorciumi együttműködés keretében fejlesztési igényeket kíván benyújtani az alábbi célterületekre: D. Településüzemeltetés; B. Térségi közszolgáltatások fejlesztése.</w:t>
      </w:r>
    </w:p>
    <w:p w14:paraId="302CCC44" w14:textId="77777777" w:rsidR="00BD0110" w:rsidRPr="00BD0110" w:rsidRDefault="00BD0110" w:rsidP="00BD0110">
      <w:r w:rsidRPr="00BD0110">
        <w:t xml:space="preserve">A Konzorcium tagjai: Orosháza, Tótkomlós, Gádoros, Nagyszénás, Békéssámson, Csanádapáca, Kardoskút, Pusztaföldvár. </w:t>
      </w:r>
    </w:p>
    <w:p w14:paraId="41A527F7" w14:textId="77777777" w:rsidR="00BD0110" w:rsidRPr="00BD0110" w:rsidRDefault="00BD0110" w:rsidP="00BD0110">
      <w:r w:rsidRPr="00BD0110">
        <w:t>A létrejövő konzorcium vezetését Orosháza Város Önkormányzata látja el.</w:t>
      </w:r>
    </w:p>
    <w:p w14:paraId="77FB11B5" w14:textId="77777777" w:rsidR="00BD0110" w:rsidRPr="00BD0110" w:rsidRDefault="00BD0110" w:rsidP="00BD0110">
      <w:r w:rsidRPr="00BD0110">
        <w:t>Az együttműködés kereteire a tagönkormányzatok konzorciumi megállapodást kötnek a támogatási igény beadásáig, legkésőbb 2025. június 10. napjáig.</w:t>
      </w:r>
    </w:p>
    <w:p w14:paraId="2BBE882B" w14:textId="74A2E17D" w:rsidR="00BD0110" w:rsidRPr="00BD0110" w:rsidRDefault="00BD0110" w:rsidP="00BD0110">
      <w:r w:rsidRPr="00BD0110">
        <w:t>A Képviselő-testület felhatalmaz</w:t>
      </w:r>
      <w:r>
        <w:t>ta</w:t>
      </w:r>
      <w:r w:rsidRPr="00BD0110">
        <w:t xml:space="preserve"> Dr. Szilágyi Tibor polgármestert a fejlesztési igény vonatkozásában szükséges intézkedések megtételére.</w:t>
      </w:r>
    </w:p>
    <w:p w14:paraId="48A28EC8" w14:textId="77777777" w:rsidR="00BD0110" w:rsidRPr="00BD0110" w:rsidRDefault="00BD0110" w:rsidP="00BD0110">
      <w:pPr>
        <w:rPr>
          <w:rFonts w:eastAsia="Times New Roman"/>
          <w:lang w:eastAsia="hu-HU"/>
        </w:rPr>
      </w:pPr>
      <w:r w:rsidRPr="00BD0110">
        <w:rPr>
          <w:rFonts w:eastAsia="Times New Roman"/>
          <w:lang w:eastAsia="hu-HU"/>
        </w:rPr>
        <w:t xml:space="preserve">Felelős: </w:t>
      </w:r>
      <w:r w:rsidRPr="00BD0110">
        <w:rPr>
          <w:rFonts w:eastAsia="Times New Roman"/>
          <w:lang w:eastAsia="hu-HU"/>
        </w:rPr>
        <w:tab/>
        <w:t>Dr. Szilágyi Tibor polgármester</w:t>
      </w:r>
    </w:p>
    <w:p w14:paraId="1F4C68A6" w14:textId="77777777" w:rsidR="00BD0110" w:rsidRPr="00BD0110" w:rsidRDefault="00BD0110" w:rsidP="00BD0110">
      <w:pPr>
        <w:rPr>
          <w:rFonts w:eastAsia="Times New Roman"/>
          <w:lang w:eastAsia="hu-HU"/>
        </w:rPr>
      </w:pPr>
      <w:r w:rsidRPr="00BD0110">
        <w:rPr>
          <w:rFonts w:eastAsia="Times New Roman"/>
          <w:lang w:eastAsia="hu-HU"/>
        </w:rPr>
        <w:t xml:space="preserve">Határidő: </w:t>
      </w:r>
      <w:r w:rsidRPr="00BD0110">
        <w:rPr>
          <w:rFonts w:eastAsia="Times New Roman"/>
          <w:lang w:eastAsia="hu-HU"/>
        </w:rPr>
        <w:tab/>
        <w:t>azonnal, illetve értelem szerint</w:t>
      </w:r>
    </w:p>
    <w:p w14:paraId="62B8C511" w14:textId="0A77DF76" w:rsidR="00836022" w:rsidRPr="00BD0110" w:rsidRDefault="00BD0110" w:rsidP="00BD0110">
      <w:pPr>
        <w:pStyle w:val="Listaszerbekezds"/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  <w:rPr>
          <w:rFonts w:cs="Calibri"/>
          <w:b/>
          <w:bCs/>
          <w:i/>
          <w:iCs/>
        </w:rPr>
      </w:pPr>
      <w:r w:rsidRPr="00BD0110">
        <w:rPr>
          <w:rFonts w:cs="Calibri"/>
          <w:b/>
          <w:bCs/>
          <w:i/>
          <w:iCs/>
        </w:rPr>
        <w:t xml:space="preserve">További </w:t>
      </w:r>
      <w:r w:rsidR="000315FF">
        <w:rPr>
          <w:rFonts w:cs="Calibri"/>
          <w:b/>
          <w:bCs/>
          <w:i/>
          <w:iCs/>
        </w:rPr>
        <w:t>ügyintézésre</w:t>
      </w:r>
      <w:r w:rsidRPr="00BD0110">
        <w:rPr>
          <w:rFonts w:cs="Calibri"/>
          <w:b/>
          <w:bCs/>
          <w:i/>
          <w:iCs/>
        </w:rPr>
        <w:t xml:space="preserve"> a határozat megküldésre került az Orosházi Polgármesteri Hivatalhoz.</w:t>
      </w:r>
    </w:p>
    <w:p w14:paraId="4781FF9C" w14:textId="77777777" w:rsidR="00770C98" w:rsidRPr="00DA2AAE" w:rsidRDefault="00770C98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</w:p>
    <w:p w14:paraId="562F6714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javaslat:</w:t>
      </w:r>
    </w:p>
    <w:p w14:paraId="73925449" w14:textId="77777777" w:rsidR="001B513C" w:rsidRPr="00297162" w:rsidRDefault="001B513C" w:rsidP="00874EC0">
      <w:r w:rsidRPr="00297162">
        <w:t xml:space="preserve">Gádoros Nagyközség Önkormányzat Képviselő-testülete a lejárt határidejű határozatok végrehajtásáról szóló tájékoztatót elfogadja. </w:t>
      </w:r>
    </w:p>
    <w:p w14:paraId="4FB8758C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2824D9A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0BE813AB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563179D7" w14:textId="77777777" w:rsidR="00E9199F" w:rsidRDefault="00E9199F" w:rsidP="00874EC0">
      <w:pPr>
        <w:rPr>
          <w:rFonts w:eastAsia="Times New Roman"/>
          <w:lang w:eastAsia="hu-HU"/>
        </w:rPr>
      </w:pPr>
    </w:p>
    <w:p w14:paraId="7B21C8E3" w14:textId="439AB2A4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642659">
        <w:rPr>
          <w:rFonts w:eastAsia="Times New Roman"/>
          <w:lang w:eastAsia="hu-HU"/>
        </w:rPr>
        <w:t>5</w:t>
      </w:r>
      <w:r w:rsidR="003D2251" w:rsidRPr="00297162">
        <w:rPr>
          <w:rFonts w:eastAsia="Times New Roman"/>
          <w:lang w:eastAsia="hu-HU"/>
        </w:rPr>
        <w:t xml:space="preserve">. </w:t>
      </w:r>
      <w:r w:rsidR="00BD0110">
        <w:rPr>
          <w:rFonts w:eastAsia="Times New Roman"/>
          <w:lang w:eastAsia="hu-HU"/>
        </w:rPr>
        <w:t>április 15</w:t>
      </w:r>
      <w:r w:rsidR="002663C3">
        <w:rPr>
          <w:rFonts w:eastAsia="Times New Roman"/>
          <w:lang w:eastAsia="hu-HU"/>
        </w:rPr>
        <w:t>.</w:t>
      </w:r>
    </w:p>
    <w:p w14:paraId="352AB33A" w14:textId="18DDCD00" w:rsidR="00D42428" w:rsidRDefault="00D42428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9E1C77"/>
    <w:multiLevelType w:val="hybridMultilevel"/>
    <w:tmpl w:val="CAFCB896"/>
    <w:lvl w:ilvl="0" w:tplc="03788A4A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035BC"/>
    <w:multiLevelType w:val="hybridMultilevel"/>
    <w:tmpl w:val="5DB0B6EE"/>
    <w:lvl w:ilvl="0" w:tplc="8138D4E2">
      <w:start w:val="59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7702D"/>
    <w:multiLevelType w:val="hybridMultilevel"/>
    <w:tmpl w:val="F926A7F0"/>
    <w:lvl w:ilvl="0" w:tplc="80420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A00CD"/>
    <w:multiLevelType w:val="hybridMultilevel"/>
    <w:tmpl w:val="68EEF17E"/>
    <w:lvl w:ilvl="0" w:tplc="01F809B2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31CB9"/>
    <w:multiLevelType w:val="hybridMultilevel"/>
    <w:tmpl w:val="7B0A9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2E0D5284"/>
    <w:multiLevelType w:val="hybridMultilevel"/>
    <w:tmpl w:val="C45478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F528A"/>
    <w:multiLevelType w:val="hybridMultilevel"/>
    <w:tmpl w:val="0D26CC4A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40D6B"/>
    <w:multiLevelType w:val="hybridMultilevel"/>
    <w:tmpl w:val="80687498"/>
    <w:lvl w:ilvl="0" w:tplc="A22E2A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A777C4"/>
    <w:multiLevelType w:val="hybridMultilevel"/>
    <w:tmpl w:val="EDB03B66"/>
    <w:lvl w:ilvl="0" w:tplc="18D4C848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0597D4E"/>
    <w:multiLevelType w:val="hybridMultilevel"/>
    <w:tmpl w:val="A6E88C12"/>
    <w:lvl w:ilvl="0" w:tplc="070834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586D1D"/>
    <w:multiLevelType w:val="hybridMultilevel"/>
    <w:tmpl w:val="9EFC9A7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17A38"/>
    <w:multiLevelType w:val="hybridMultilevel"/>
    <w:tmpl w:val="7CE268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DF49AD8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395940">
    <w:abstractNumId w:val="5"/>
  </w:num>
  <w:num w:numId="2" w16cid:durableId="710617696">
    <w:abstractNumId w:val="30"/>
  </w:num>
  <w:num w:numId="3" w16cid:durableId="859782726">
    <w:abstractNumId w:val="18"/>
  </w:num>
  <w:num w:numId="4" w16cid:durableId="751901848">
    <w:abstractNumId w:val="34"/>
  </w:num>
  <w:num w:numId="5" w16cid:durableId="717628583">
    <w:abstractNumId w:val="3"/>
  </w:num>
  <w:num w:numId="6" w16cid:durableId="666321819">
    <w:abstractNumId w:val="21"/>
  </w:num>
  <w:num w:numId="7" w16cid:durableId="213931889">
    <w:abstractNumId w:val="10"/>
  </w:num>
  <w:num w:numId="8" w16cid:durableId="1079250502">
    <w:abstractNumId w:val="33"/>
  </w:num>
  <w:num w:numId="9" w16cid:durableId="766972651">
    <w:abstractNumId w:val="31"/>
  </w:num>
  <w:num w:numId="10" w16cid:durableId="1578512970">
    <w:abstractNumId w:val="32"/>
  </w:num>
  <w:num w:numId="11" w16cid:durableId="1924291420">
    <w:abstractNumId w:val="13"/>
  </w:num>
  <w:num w:numId="12" w16cid:durableId="548808809">
    <w:abstractNumId w:val="38"/>
  </w:num>
  <w:num w:numId="13" w16cid:durableId="1733237320">
    <w:abstractNumId w:val="22"/>
  </w:num>
  <w:num w:numId="14" w16cid:durableId="818810107">
    <w:abstractNumId w:val="27"/>
  </w:num>
  <w:num w:numId="15" w16cid:durableId="408356955">
    <w:abstractNumId w:val="29"/>
  </w:num>
  <w:num w:numId="16" w16cid:durableId="165948188">
    <w:abstractNumId w:val="37"/>
    <w:lvlOverride w:ilvl="0">
      <w:startOverride w:val="1"/>
    </w:lvlOverride>
  </w:num>
  <w:num w:numId="17" w16cid:durableId="2091198525">
    <w:abstractNumId w:val="16"/>
  </w:num>
  <w:num w:numId="18" w16cid:durableId="792939179">
    <w:abstractNumId w:val="24"/>
  </w:num>
  <w:num w:numId="19" w16cid:durableId="1922447610">
    <w:abstractNumId w:val="15"/>
  </w:num>
  <w:num w:numId="20" w16cid:durableId="1547640099">
    <w:abstractNumId w:val="6"/>
  </w:num>
  <w:num w:numId="21" w16cid:durableId="1462265521">
    <w:abstractNumId w:val="26"/>
  </w:num>
  <w:num w:numId="22" w16cid:durableId="1540050933">
    <w:abstractNumId w:val="35"/>
  </w:num>
  <w:num w:numId="23" w16cid:durableId="203446131">
    <w:abstractNumId w:val="9"/>
  </w:num>
  <w:num w:numId="24" w16cid:durableId="19980263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36"/>
  </w:num>
  <w:num w:numId="26" w16cid:durableId="1722170388">
    <w:abstractNumId w:val="17"/>
  </w:num>
  <w:num w:numId="27" w16cid:durableId="1767380580">
    <w:abstractNumId w:val="17"/>
  </w:num>
  <w:num w:numId="28" w16cid:durableId="1594628250">
    <w:abstractNumId w:val="4"/>
  </w:num>
  <w:num w:numId="29" w16cid:durableId="159346338">
    <w:abstractNumId w:val="11"/>
  </w:num>
  <w:num w:numId="30" w16cid:durableId="1589344111">
    <w:abstractNumId w:val="7"/>
  </w:num>
  <w:num w:numId="31" w16cid:durableId="1692029501">
    <w:abstractNumId w:val="19"/>
  </w:num>
  <w:num w:numId="32" w16cid:durableId="433089336">
    <w:abstractNumId w:val="25"/>
  </w:num>
  <w:num w:numId="33" w16cid:durableId="1390228968">
    <w:abstractNumId w:val="12"/>
  </w:num>
  <w:num w:numId="34" w16cid:durableId="1228151213">
    <w:abstractNumId w:val="8"/>
  </w:num>
  <w:num w:numId="35" w16cid:durableId="206992256">
    <w:abstractNumId w:val="39"/>
  </w:num>
  <w:num w:numId="36" w16cid:durableId="875699090">
    <w:abstractNumId w:val="28"/>
  </w:num>
  <w:num w:numId="37" w16cid:durableId="1724065540">
    <w:abstractNumId w:val="14"/>
  </w:num>
  <w:num w:numId="38" w16cid:durableId="1093891560">
    <w:abstractNumId w:val="23"/>
  </w:num>
  <w:num w:numId="39" w16cid:durableId="147818006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0343F"/>
    <w:rsid w:val="000128FD"/>
    <w:rsid w:val="00017A17"/>
    <w:rsid w:val="00017A9D"/>
    <w:rsid w:val="00020DE2"/>
    <w:rsid w:val="000216BD"/>
    <w:rsid w:val="00023D84"/>
    <w:rsid w:val="00024D67"/>
    <w:rsid w:val="00025802"/>
    <w:rsid w:val="00025D3A"/>
    <w:rsid w:val="00027EE6"/>
    <w:rsid w:val="000304D8"/>
    <w:rsid w:val="000315FF"/>
    <w:rsid w:val="000348C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D61"/>
    <w:rsid w:val="00073A9F"/>
    <w:rsid w:val="00074F51"/>
    <w:rsid w:val="00076924"/>
    <w:rsid w:val="00077B87"/>
    <w:rsid w:val="000806A9"/>
    <w:rsid w:val="00081A27"/>
    <w:rsid w:val="00082207"/>
    <w:rsid w:val="00083FA6"/>
    <w:rsid w:val="00087D4C"/>
    <w:rsid w:val="00091721"/>
    <w:rsid w:val="00092AA2"/>
    <w:rsid w:val="00097833"/>
    <w:rsid w:val="00097869"/>
    <w:rsid w:val="000A00B1"/>
    <w:rsid w:val="000A3864"/>
    <w:rsid w:val="000A596E"/>
    <w:rsid w:val="000A768A"/>
    <w:rsid w:val="000B2F04"/>
    <w:rsid w:val="000B36C2"/>
    <w:rsid w:val="000B6C84"/>
    <w:rsid w:val="000B7029"/>
    <w:rsid w:val="000C112D"/>
    <w:rsid w:val="000C381B"/>
    <w:rsid w:val="000C4DFD"/>
    <w:rsid w:val="000C7D5B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3B3"/>
    <w:rsid w:val="000F4634"/>
    <w:rsid w:val="000F69D3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5007"/>
    <w:rsid w:val="00125014"/>
    <w:rsid w:val="0012501B"/>
    <w:rsid w:val="0013143C"/>
    <w:rsid w:val="001316A0"/>
    <w:rsid w:val="0013309F"/>
    <w:rsid w:val="00135ECA"/>
    <w:rsid w:val="0013616F"/>
    <w:rsid w:val="00136172"/>
    <w:rsid w:val="0014111B"/>
    <w:rsid w:val="00144065"/>
    <w:rsid w:val="00144C50"/>
    <w:rsid w:val="00151C44"/>
    <w:rsid w:val="0015373B"/>
    <w:rsid w:val="001623B0"/>
    <w:rsid w:val="001634E4"/>
    <w:rsid w:val="00163775"/>
    <w:rsid w:val="0016395E"/>
    <w:rsid w:val="00163988"/>
    <w:rsid w:val="00165CFA"/>
    <w:rsid w:val="00170C2D"/>
    <w:rsid w:val="001713D3"/>
    <w:rsid w:val="00171E38"/>
    <w:rsid w:val="001725E7"/>
    <w:rsid w:val="00172B30"/>
    <w:rsid w:val="00172DF2"/>
    <w:rsid w:val="0017502B"/>
    <w:rsid w:val="001778F4"/>
    <w:rsid w:val="001831CA"/>
    <w:rsid w:val="001835ED"/>
    <w:rsid w:val="00192786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B088D"/>
    <w:rsid w:val="001B0C28"/>
    <w:rsid w:val="001B4F93"/>
    <w:rsid w:val="001B513C"/>
    <w:rsid w:val="001B53A9"/>
    <w:rsid w:val="001B60EF"/>
    <w:rsid w:val="001B6D61"/>
    <w:rsid w:val="001C18BE"/>
    <w:rsid w:val="001C65DF"/>
    <w:rsid w:val="001D352C"/>
    <w:rsid w:val="001D3D34"/>
    <w:rsid w:val="001D6268"/>
    <w:rsid w:val="001E1696"/>
    <w:rsid w:val="001E2871"/>
    <w:rsid w:val="001E3E9E"/>
    <w:rsid w:val="001E599F"/>
    <w:rsid w:val="001F2133"/>
    <w:rsid w:val="001F240E"/>
    <w:rsid w:val="001F2B3F"/>
    <w:rsid w:val="001F2B4F"/>
    <w:rsid w:val="001F4EFD"/>
    <w:rsid w:val="00201BE1"/>
    <w:rsid w:val="002025F8"/>
    <w:rsid w:val="00202FA6"/>
    <w:rsid w:val="002055F5"/>
    <w:rsid w:val="00207260"/>
    <w:rsid w:val="002112A4"/>
    <w:rsid w:val="002122E1"/>
    <w:rsid w:val="002204DE"/>
    <w:rsid w:val="00220881"/>
    <w:rsid w:val="00220EE8"/>
    <w:rsid w:val="00221E58"/>
    <w:rsid w:val="00222BF5"/>
    <w:rsid w:val="002231F4"/>
    <w:rsid w:val="00223737"/>
    <w:rsid w:val="002239BE"/>
    <w:rsid w:val="0023278D"/>
    <w:rsid w:val="002348BA"/>
    <w:rsid w:val="002349B4"/>
    <w:rsid w:val="00234F7B"/>
    <w:rsid w:val="0024059A"/>
    <w:rsid w:val="002436CD"/>
    <w:rsid w:val="002454AF"/>
    <w:rsid w:val="00245A47"/>
    <w:rsid w:val="00251C5C"/>
    <w:rsid w:val="0025371D"/>
    <w:rsid w:val="00254F31"/>
    <w:rsid w:val="002556B7"/>
    <w:rsid w:val="00260CAF"/>
    <w:rsid w:val="0026166E"/>
    <w:rsid w:val="00264584"/>
    <w:rsid w:val="0026570F"/>
    <w:rsid w:val="002663C3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C72B2"/>
    <w:rsid w:val="002D19E5"/>
    <w:rsid w:val="002D4D48"/>
    <w:rsid w:val="002E13FA"/>
    <w:rsid w:val="002F108F"/>
    <w:rsid w:val="002F1CBD"/>
    <w:rsid w:val="002F36A4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26A71"/>
    <w:rsid w:val="003306BD"/>
    <w:rsid w:val="00334038"/>
    <w:rsid w:val="00337AC2"/>
    <w:rsid w:val="003414E2"/>
    <w:rsid w:val="0034286F"/>
    <w:rsid w:val="00342EBA"/>
    <w:rsid w:val="0034361A"/>
    <w:rsid w:val="0034438E"/>
    <w:rsid w:val="0034619A"/>
    <w:rsid w:val="003473B0"/>
    <w:rsid w:val="00347549"/>
    <w:rsid w:val="00347AF1"/>
    <w:rsid w:val="0035026B"/>
    <w:rsid w:val="00350C1E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3E96"/>
    <w:rsid w:val="00374FDA"/>
    <w:rsid w:val="0037512C"/>
    <w:rsid w:val="00375A73"/>
    <w:rsid w:val="00376A54"/>
    <w:rsid w:val="003801DF"/>
    <w:rsid w:val="00380BEA"/>
    <w:rsid w:val="00381847"/>
    <w:rsid w:val="0038207F"/>
    <w:rsid w:val="0038475F"/>
    <w:rsid w:val="00384D86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2E33"/>
    <w:rsid w:val="003B407C"/>
    <w:rsid w:val="003B4F5D"/>
    <w:rsid w:val="003B5417"/>
    <w:rsid w:val="003B5A0E"/>
    <w:rsid w:val="003B5C19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4C90"/>
    <w:rsid w:val="00426D80"/>
    <w:rsid w:val="0042738A"/>
    <w:rsid w:val="00431EAC"/>
    <w:rsid w:val="0043255B"/>
    <w:rsid w:val="00432610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3E2E"/>
    <w:rsid w:val="004547CE"/>
    <w:rsid w:val="00456AA4"/>
    <w:rsid w:val="00457297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655E9"/>
    <w:rsid w:val="004735DF"/>
    <w:rsid w:val="00473FAC"/>
    <w:rsid w:val="004745BE"/>
    <w:rsid w:val="00481B1F"/>
    <w:rsid w:val="004823A3"/>
    <w:rsid w:val="00483C3A"/>
    <w:rsid w:val="00485392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4174"/>
    <w:rsid w:val="004A58A3"/>
    <w:rsid w:val="004A5996"/>
    <w:rsid w:val="004A7076"/>
    <w:rsid w:val="004B14C7"/>
    <w:rsid w:val="004B27FB"/>
    <w:rsid w:val="004B5614"/>
    <w:rsid w:val="004C1EE0"/>
    <w:rsid w:val="004C52E5"/>
    <w:rsid w:val="004C5800"/>
    <w:rsid w:val="004D1604"/>
    <w:rsid w:val="004D3626"/>
    <w:rsid w:val="004D3F24"/>
    <w:rsid w:val="004D67C9"/>
    <w:rsid w:val="004E0777"/>
    <w:rsid w:val="004E0FB3"/>
    <w:rsid w:val="004E584F"/>
    <w:rsid w:val="004E5961"/>
    <w:rsid w:val="004E7496"/>
    <w:rsid w:val="004E7724"/>
    <w:rsid w:val="004F6F3F"/>
    <w:rsid w:val="00500516"/>
    <w:rsid w:val="00506031"/>
    <w:rsid w:val="00506748"/>
    <w:rsid w:val="00510CA4"/>
    <w:rsid w:val="005121D1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37AE1"/>
    <w:rsid w:val="005417EA"/>
    <w:rsid w:val="00542E58"/>
    <w:rsid w:val="0054624D"/>
    <w:rsid w:val="005466F5"/>
    <w:rsid w:val="00546CD5"/>
    <w:rsid w:val="00546CE9"/>
    <w:rsid w:val="005478C4"/>
    <w:rsid w:val="00547CF4"/>
    <w:rsid w:val="00550863"/>
    <w:rsid w:val="00550E5C"/>
    <w:rsid w:val="00551030"/>
    <w:rsid w:val="00554838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01C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556E"/>
    <w:rsid w:val="005C7A36"/>
    <w:rsid w:val="005C7CC1"/>
    <w:rsid w:val="005D0685"/>
    <w:rsid w:val="005D099D"/>
    <w:rsid w:val="005D1CF6"/>
    <w:rsid w:val="005D42EE"/>
    <w:rsid w:val="005D5300"/>
    <w:rsid w:val="005E00E8"/>
    <w:rsid w:val="005E0B20"/>
    <w:rsid w:val="005E0BEC"/>
    <w:rsid w:val="005E1E12"/>
    <w:rsid w:val="005E20BF"/>
    <w:rsid w:val="005E338F"/>
    <w:rsid w:val="005E3668"/>
    <w:rsid w:val="005E5410"/>
    <w:rsid w:val="005E7946"/>
    <w:rsid w:val="005E7BBA"/>
    <w:rsid w:val="005F0A01"/>
    <w:rsid w:val="005F19D8"/>
    <w:rsid w:val="005F548D"/>
    <w:rsid w:val="005F5ABC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348AB"/>
    <w:rsid w:val="00640A88"/>
    <w:rsid w:val="00640FBE"/>
    <w:rsid w:val="00642659"/>
    <w:rsid w:val="0064502E"/>
    <w:rsid w:val="006453A3"/>
    <w:rsid w:val="00645CAC"/>
    <w:rsid w:val="00646D78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3B1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0827"/>
    <w:rsid w:val="006A1945"/>
    <w:rsid w:val="006A2928"/>
    <w:rsid w:val="006A3B5E"/>
    <w:rsid w:val="006B15B6"/>
    <w:rsid w:val="006B62C1"/>
    <w:rsid w:val="006B6625"/>
    <w:rsid w:val="006B7D43"/>
    <w:rsid w:val="006C096F"/>
    <w:rsid w:val="006C3CFD"/>
    <w:rsid w:val="006C4A39"/>
    <w:rsid w:val="006C594B"/>
    <w:rsid w:val="006C5B52"/>
    <w:rsid w:val="006C61EB"/>
    <w:rsid w:val="006C67A8"/>
    <w:rsid w:val="006C6D84"/>
    <w:rsid w:val="006C7138"/>
    <w:rsid w:val="006C767E"/>
    <w:rsid w:val="006C77ED"/>
    <w:rsid w:val="006D002C"/>
    <w:rsid w:val="006D40A3"/>
    <w:rsid w:val="006D4A25"/>
    <w:rsid w:val="006D789A"/>
    <w:rsid w:val="006D7D2D"/>
    <w:rsid w:val="006E0312"/>
    <w:rsid w:val="006E27AC"/>
    <w:rsid w:val="006E796C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6F17"/>
    <w:rsid w:val="00717E51"/>
    <w:rsid w:val="00720A4A"/>
    <w:rsid w:val="0072167E"/>
    <w:rsid w:val="00721F5B"/>
    <w:rsid w:val="007235C7"/>
    <w:rsid w:val="0072449E"/>
    <w:rsid w:val="00726D02"/>
    <w:rsid w:val="007328F7"/>
    <w:rsid w:val="00732D08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9E9"/>
    <w:rsid w:val="00756D4F"/>
    <w:rsid w:val="00762F1E"/>
    <w:rsid w:val="00765103"/>
    <w:rsid w:val="00765B60"/>
    <w:rsid w:val="00766911"/>
    <w:rsid w:val="00770C98"/>
    <w:rsid w:val="0077360C"/>
    <w:rsid w:val="0077528C"/>
    <w:rsid w:val="0077625D"/>
    <w:rsid w:val="00776280"/>
    <w:rsid w:val="00781F76"/>
    <w:rsid w:val="00781FE4"/>
    <w:rsid w:val="007820BD"/>
    <w:rsid w:val="007827E5"/>
    <w:rsid w:val="0078283D"/>
    <w:rsid w:val="00786830"/>
    <w:rsid w:val="00786D29"/>
    <w:rsid w:val="007928EB"/>
    <w:rsid w:val="00793170"/>
    <w:rsid w:val="0079611F"/>
    <w:rsid w:val="00797356"/>
    <w:rsid w:val="007A04C7"/>
    <w:rsid w:val="007A0E0C"/>
    <w:rsid w:val="007A1168"/>
    <w:rsid w:val="007A31CF"/>
    <w:rsid w:val="007A38BC"/>
    <w:rsid w:val="007B039F"/>
    <w:rsid w:val="007B2507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03B8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36022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1BD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43EE"/>
    <w:rsid w:val="008A52E9"/>
    <w:rsid w:val="008A68E1"/>
    <w:rsid w:val="008A7E2E"/>
    <w:rsid w:val="008B114B"/>
    <w:rsid w:val="008B4AB8"/>
    <w:rsid w:val="008B624A"/>
    <w:rsid w:val="008B644A"/>
    <w:rsid w:val="008B6667"/>
    <w:rsid w:val="008B6F79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2B46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17F3"/>
    <w:rsid w:val="00923012"/>
    <w:rsid w:val="00924E66"/>
    <w:rsid w:val="00930BFE"/>
    <w:rsid w:val="0093150A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661F2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99F"/>
    <w:rsid w:val="00991F35"/>
    <w:rsid w:val="0099213D"/>
    <w:rsid w:val="009A0335"/>
    <w:rsid w:val="009A37DC"/>
    <w:rsid w:val="009A75E3"/>
    <w:rsid w:val="009B0A15"/>
    <w:rsid w:val="009B1080"/>
    <w:rsid w:val="009B6723"/>
    <w:rsid w:val="009B6F72"/>
    <w:rsid w:val="009B6FAE"/>
    <w:rsid w:val="009C12E6"/>
    <w:rsid w:val="009C1F13"/>
    <w:rsid w:val="009C24A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2566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0E6"/>
    <w:rsid w:val="00A23269"/>
    <w:rsid w:val="00A23784"/>
    <w:rsid w:val="00A23CB8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59DE"/>
    <w:rsid w:val="00A37118"/>
    <w:rsid w:val="00A40CF6"/>
    <w:rsid w:val="00A42017"/>
    <w:rsid w:val="00A431D4"/>
    <w:rsid w:val="00A44D36"/>
    <w:rsid w:val="00A45378"/>
    <w:rsid w:val="00A46C63"/>
    <w:rsid w:val="00A525E0"/>
    <w:rsid w:val="00A53853"/>
    <w:rsid w:val="00A53E7B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3CB2"/>
    <w:rsid w:val="00A64493"/>
    <w:rsid w:val="00A66441"/>
    <w:rsid w:val="00A66E3C"/>
    <w:rsid w:val="00A67DDF"/>
    <w:rsid w:val="00A71F96"/>
    <w:rsid w:val="00A722F0"/>
    <w:rsid w:val="00A76AEE"/>
    <w:rsid w:val="00A775D5"/>
    <w:rsid w:val="00A8270F"/>
    <w:rsid w:val="00A82C61"/>
    <w:rsid w:val="00A83B59"/>
    <w:rsid w:val="00A84D63"/>
    <w:rsid w:val="00A86A9B"/>
    <w:rsid w:val="00A87D9E"/>
    <w:rsid w:val="00A9303E"/>
    <w:rsid w:val="00A93B21"/>
    <w:rsid w:val="00A940BE"/>
    <w:rsid w:val="00A9597B"/>
    <w:rsid w:val="00AA05F8"/>
    <w:rsid w:val="00AA244B"/>
    <w:rsid w:val="00AA34A9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7E5F"/>
    <w:rsid w:val="00AD0810"/>
    <w:rsid w:val="00AD4A36"/>
    <w:rsid w:val="00AD501A"/>
    <w:rsid w:val="00AD5377"/>
    <w:rsid w:val="00AD5483"/>
    <w:rsid w:val="00AD55E7"/>
    <w:rsid w:val="00AD58D0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BCD"/>
    <w:rsid w:val="00AF574C"/>
    <w:rsid w:val="00AF7958"/>
    <w:rsid w:val="00B01E13"/>
    <w:rsid w:val="00B03728"/>
    <w:rsid w:val="00B054CA"/>
    <w:rsid w:val="00B0565C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5AAD"/>
    <w:rsid w:val="00B16D0F"/>
    <w:rsid w:val="00B25FC6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3E84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9BF"/>
    <w:rsid w:val="00B67EDE"/>
    <w:rsid w:val="00B70142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1E72"/>
    <w:rsid w:val="00BB416F"/>
    <w:rsid w:val="00BB7BE5"/>
    <w:rsid w:val="00BB7CDF"/>
    <w:rsid w:val="00BC0409"/>
    <w:rsid w:val="00BC3309"/>
    <w:rsid w:val="00BC396E"/>
    <w:rsid w:val="00BC5D36"/>
    <w:rsid w:val="00BD0110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1EE5"/>
    <w:rsid w:val="00BF4205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51381"/>
    <w:rsid w:val="00C51FA2"/>
    <w:rsid w:val="00C5284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70686"/>
    <w:rsid w:val="00C771D8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34AC"/>
    <w:rsid w:val="00CC7B05"/>
    <w:rsid w:val="00CD02BD"/>
    <w:rsid w:val="00CD031B"/>
    <w:rsid w:val="00CD0356"/>
    <w:rsid w:val="00CD1102"/>
    <w:rsid w:val="00CD7B44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06F39"/>
    <w:rsid w:val="00D12DE1"/>
    <w:rsid w:val="00D14A07"/>
    <w:rsid w:val="00D21BDD"/>
    <w:rsid w:val="00D236C8"/>
    <w:rsid w:val="00D2435D"/>
    <w:rsid w:val="00D24FE7"/>
    <w:rsid w:val="00D25F78"/>
    <w:rsid w:val="00D26ABE"/>
    <w:rsid w:val="00D27139"/>
    <w:rsid w:val="00D3020B"/>
    <w:rsid w:val="00D32119"/>
    <w:rsid w:val="00D362B2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6950"/>
    <w:rsid w:val="00D67C87"/>
    <w:rsid w:val="00D72ED6"/>
    <w:rsid w:val="00D77168"/>
    <w:rsid w:val="00D828DB"/>
    <w:rsid w:val="00D82910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367"/>
    <w:rsid w:val="00DB2C1B"/>
    <w:rsid w:val="00DB4DBA"/>
    <w:rsid w:val="00DB5AF7"/>
    <w:rsid w:val="00DB764F"/>
    <w:rsid w:val="00DB7F18"/>
    <w:rsid w:val="00DC1F6B"/>
    <w:rsid w:val="00DC3B1C"/>
    <w:rsid w:val="00DC5AB9"/>
    <w:rsid w:val="00DD2F3B"/>
    <w:rsid w:val="00DD77B3"/>
    <w:rsid w:val="00DE169C"/>
    <w:rsid w:val="00DE233E"/>
    <w:rsid w:val="00DE46E7"/>
    <w:rsid w:val="00DF0C6C"/>
    <w:rsid w:val="00DF1174"/>
    <w:rsid w:val="00DF48FD"/>
    <w:rsid w:val="00DF545F"/>
    <w:rsid w:val="00DF72B7"/>
    <w:rsid w:val="00E0306E"/>
    <w:rsid w:val="00E03CFA"/>
    <w:rsid w:val="00E1004A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57CC"/>
    <w:rsid w:val="00E258D8"/>
    <w:rsid w:val="00E266D9"/>
    <w:rsid w:val="00E27521"/>
    <w:rsid w:val="00E27FC2"/>
    <w:rsid w:val="00E31E4D"/>
    <w:rsid w:val="00E32577"/>
    <w:rsid w:val="00E33D22"/>
    <w:rsid w:val="00E341BC"/>
    <w:rsid w:val="00E35491"/>
    <w:rsid w:val="00E35E8F"/>
    <w:rsid w:val="00E367EF"/>
    <w:rsid w:val="00E36C5E"/>
    <w:rsid w:val="00E37889"/>
    <w:rsid w:val="00E400D2"/>
    <w:rsid w:val="00E40739"/>
    <w:rsid w:val="00E46543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1BCB"/>
    <w:rsid w:val="00E83232"/>
    <w:rsid w:val="00E84C65"/>
    <w:rsid w:val="00E85167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6A53"/>
    <w:rsid w:val="00EE76F2"/>
    <w:rsid w:val="00EF0EC2"/>
    <w:rsid w:val="00EF0F76"/>
    <w:rsid w:val="00EF2905"/>
    <w:rsid w:val="00EF5B38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0F0A"/>
    <w:rsid w:val="00F21629"/>
    <w:rsid w:val="00F22623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372C"/>
    <w:rsid w:val="00F841AD"/>
    <w:rsid w:val="00F84762"/>
    <w:rsid w:val="00F8481F"/>
    <w:rsid w:val="00F90B09"/>
    <w:rsid w:val="00F91247"/>
    <w:rsid w:val="00F92F03"/>
    <w:rsid w:val="00F970F9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5786"/>
    <w:rsid w:val="00FB6C45"/>
    <w:rsid w:val="00FC2F36"/>
    <w:rsid w:val="00FC49B3"/>
    <w:rsid w:val="00FC4D8D"/>
    <w:rsid w:val="00FC5390"/>
    <w:rsid w:val="00FC6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061D"/>
    <w:rsid w:val="00FF109A"/>
    <w:rsid w:val="00FF1E1F"/>
    <w:rsid w:val="00FF4A8E"/>
    <w:rsid w:val="00FF547A"/>
    <w:rsid w:val="00FF59FD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99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99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6</Pages>
  <Words>1335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60</cp:revision>
  <cp:lastPrinted>2025-01-13T09:20:00Z</cp:lastPrinted>
  <dcterms:created xsi:type="dcterms:W3CDTF">2023-11-14T14:45:00Z</dcterms:created>
  <dcterms:modified xsi:type="dcterms:W3CDTF">2025-06-12T13:44:00Z</dcterms:modified>
</cp:coreProperties>
</file>